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15" w:rsidRDefault="00570715">
      <w:pPr>
        <w:spacing w:after="78" w:line="220" w:lineRule="exact"/>
      </w:pPr>
    </w:p>
    <w:p w:rsidR="00570715" w:rsidRDefault="00BF68A0">
      <w:pPr>
        <w:spacing w:after="0" w:line="230" w:lineRule="auto"/>
        <w:ind w:left="149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</w:t>
      </w:r>
      <w:r w:rsidR="00A83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7B0E33">
        <w:rPr>
          <w:rFonts w:ascii="Times New Roman" w:eastAsia="Times New Roman" w:hAnsi="Times New Roman"/>
          <w:b/>
          <w:color w:val="000000"/>
          <w:sz w:val="24"/>
          <w:lang w:val="ru-RU"/>
        </w:rPr>
        <w:t>ПРОСВЕЩЕНИЯРОССИЙСКОЙ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ФЕДЕРАЦИИ</w:t>
      </w:r>
    </w:p>
    <w:p w:rsidR="00570715" w:rsidRDefault="00BF68A0">
      <w:pPr>
        <w:spacing w:before="670" w:after="0" w:line="230" w:lineRule="auto"/>
        <w:ind w:right="240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570715" w:rsidRPr="001F7AFC" w:rsidRDefault="00864D4F" w:rsidP="00864D4F">
      <w:pPr>
        <w:spacing w:before="670" w:after="0" w:line="230" w:lineRule="auto"/>
        <w:ind w:right="-336"/>
        <w:jc w:val="right"/>
        <w:rPr>
          <w:lang w:val="ru-RU"/>
        </w:rPr>
      </w:pPr>
      <w:r>
        <w:rPr>
          <w:lang w:val="ru-RU"/>
        </w:rPr>
        <w:t>Управление образования Старооскольского городского округа Белгородской области</w:t>
      </w:r>
    </w:p>
    <w:p w:rsidR="00570715" w:rsidRDefault="00A83B08">
      <w:pPr>
        <w:spacing w:before="670" w:after="1376" w:line="230" w:lineRule="auto"/>
        <w:ind w:left="170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МБОУ "Основная общеобразовательная Солдатская школа</w:t>
      </w:r>
      <w:r w:rsidR="00BF68A0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tbl>
      <w:tblPr>
        <w:tblW w:w="9342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2821"/>
      </w:tblGrid>
      <w:tr w:rsidR="00570715" w:rsidRPr="005A5DD4" w:rsidTr="007B0E33">
        <w:trPr>
          <w:trHeight w:hRule="exact" w:val="274"/>
        </w:trPr>
        <w:tc>
          <w:tcPr>
            <w:tcW w:w="2835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5A5DD4" w:rsidRDefault="00BF68A0">
            <w:pPr>
              <w:spacing w:before="48" w:after="0" w:line="230" w:lineRule="auto"/>
              <w:rPr>
                <w:sz w:val="18"/>
                <w:szCs w:val="18"/>
              </w:rPr>
            </w:pPr>
            <w:r w:rsidRPr="005A5D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РАССМОТРЕНО</w:t>
            </w:r>
          </w:p>
        </w:tc>
        <w:tc>
          <w:tcPr>
            <w:tcW w:w="3686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5A5DD4" w:rsidRDefault="00BF68A0">
            <w:pPr>
              <w:spacing w:before="48" w:after="0" w:line="230" w:lineRule="auto"/>
              <w:jc w:val="center"/>
              <w:rPr>
                <w:sz w:val="18"/>
                <w:szCs w:val="18"/>
              </w:rPr>
            </w:pPr>
            <w:r w:rsidRPr="005A5D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СОГЛАСОВАНО</w:t>
            </w:r>
          </w:p>
        </w:tc>
        <w:tc>
          <w:tcPr>
            <w:tcW w:w="2821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5A5DD4" w:rsidRDefault="00BF68A0">
            <w:pPr>
              <w:spacing w:before="48" w:after="0" w:line="230" w:lineRule="auto"/>
              <w:jc w:val="center"/>
              <w:rPr>
                <w:sz w:val="18"/>
                <w:szCs w:val="18"/>
              </w:rPr>
            </w:pPr>
            <w:r w:rsidRPr="005A5D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УТВЕРЖДЕНО</w:t>
            </w:r>
          </w:p>
        </w:tc>
      </w:tr>
      <w:tr w:rsidR="00570715" w:rsidRPr="00864D4F" w:rsidTr="007B0E33">
        <w:trPr>
          <w:trHeight w:hRule="exact" w:val="684"/>
        </w:trPr>
        <w:tc>
          <w:tcPr>
            <w:tcW w:w="2835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5A5DD4">
            <w:pPr>
              <w:spacing w:after="0" w:line="230" w:lineRule="auto"/>
              <w:rPr>
                <w:sz w:val="16"/>
                <w:szCs w:val="16"/>
                <w:lang w:val="ru-RU"/>
              </w:rPr>
            </w:pPr>
            <w:r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На засед</w:t>
            </w:r>
            <w:bookmarkStart w:id="0" w:name="_GoBack"/>
            <w:bookmarkEnd w:id="0"/>
            <w:r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ании МО учителей спортивно-эстетического цикла</w:t>
            </w:r>
          </w:p>
        </w:tc>
        <w:tc>
          <w:tcPr>
            <w:tcW w:w="3686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5A5DD4" w:rsidP="00864D4F">
            <w:pPr>
              <w:spacing w:after="0" w:line="230" w:lineRule="auto"/>
              <w:ind w:right="1134"/>
              <w:jc w:val="both"/>
              <w:rPr>
                <w:sz w:val="16"/>
                <w:szCs w:val="16"/>
                <w:lang w:val="ru-RU"/>
              </w:rPr>
            </w:pPr>
            <w:r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Заместитель </w:t>
            </w:r>
            <w:r w:rsid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     </w:t>
            </w:r>
            <w:r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директора МБОУ «ОО Солдатская школа»</w:t>
            </w:r>
          </w:p>
        </w:tc>
        <w:tc>
          <w:tcPr>
            <w:tcW w:w="2821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7B0E33" w:rsidP="00864D4F">
            <w:pPr>
              <w:spacing w:after="0" w:line="230" w:lineRule="auto"/>
              <w:ind w:right="553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Директор МБОУ «ОО Солдатская школа»</w:t>
            </w:r>
          </w:p>
        </w:tc>
      </w:tr>
    </w:tbl>
    <w:p w:rsidR="00570715" w:rsidRPr="007B0E33" w:rsidRDefault="00570715">
      <w:pPr>
        <w:spacing w:after="0" w:line="60" w:lineRule="exact"/>
        <w:rPr>
          <w:sz w:val="16"/>
          <w:szCs w:val="16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3540"/>
        <w:gridCol w:w="3380"/>
      </w:tblGrid>
      <w:tr w:rsidR="00570715" w:rsidRPr="007B0E33">
        <w:trPr>
          <w:trHeight w:hRule="exact" w:val="462"/>
        </w:trPr>
        <w:tc>
          <w:tcPr>
            <w:tcW w:w="2542" w:type="dxa"/>
            <w:vMerge w:val="restart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5A5DD4">
            <w:pPr>
              <w:spacing w:before="264" w:after="0" w:line="230" w:lineRule="auto"/>
              <w:rPr>
                <w:sz w:val="16"/>
                <w:szCs w:val="16"/>
                <w:lang w:val="ru-RU"/>
              </w:rPr>
            </w:pPr>
            <w:r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Руководитель МО</w:t>
            </w:r>
          </w:p>
        </w:tc>
        <w:tc>
          <w:tcPr>
            <w:tcW w:w="354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BF68A0">
            <w:pPr>
              <w:spacing w:before="60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</w:t>
            </w:r>
            <w:r w:rsid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Корчагина Л.А</w:t>
            </w:r>
          </w:p>
        </w:tc>
        <w:tc>
          <w:tcPr>
            <w:tcW w:w="338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BF68A0">
            <w:pPr>
              <w:spacing w:before="60" w:after="0" w:line="230" w:lineRule="auto"/>
              <w:ind w:right="796"/>
              <w:jc w:val="right"/>
              <w:rPr>
                <w:sz w:val="16"/>
                <w:szCs w:val="16"/>
                <w:lang w:val="ru-RU"/>
              </w:rPr>
            </w:pPr>
            <w:r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</w:t>
            </w:r>
            <w:r w:rsid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Е.В.Баланюк</w:t>
            </w:r>
          </w:p>
        </w:tc>
      </w:tr>
      <w:tr w:rsidR="00570715" w:rsidRPr="007B0E33">
        <w:trPr>
          <w:trHeight w:hRule="exact" w:val="118"/>
        </w:trPr>
        <w:tc>
          <w:tcPr>
            <w:tcW w:w="3429" w:type="dxa"/>
            <w:vMerge/>
            <w:noWrap/>
          </w:tcPr>
          <w:p w:rsidR="00570715" w:rsidRPr="007B0E33" w:rsidRDefault="00570715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vMerge w:val="restart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BF68A0">
            <w:pPr>
              <w:spacing w:before="6" w:after="0" w:line="230" w:lineRule="auto"/>
              <w:ind w:right="1332"/>
              <w:jc w:val="right"/>
              <w:rPr>
                <w:sz w:val="16"/>
                <w:szCs w:val="16"/>
                <w:lang w:val="ru-RU"/>
              </w:rPr>
            </w:pPr>
            <w:r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Протокол №</w:t>
            </w:r>
            <w:r w:rsid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3380" w:type="dxa"/>
            <w:vMerge w:val="restart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BF68A0">
            <w:pPr>
              <w:spacing w:before="6" w:after="0" w:line="230" w:lineRule="auto"/>
              <w:ind w:right="1360"/>
              <w:jc w:val="right"/>
              <w:rPr>
                <w:sz w:val="16"/>
                <w:szCs w:val="16"/>
                <w:lang w:val="ru-RU"/>
              </w:rPr>
            </w:pPr>
            <w:r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Приказ №</w:t>
            </w:r>
            <w:r w:rsid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01</w:t>
            </w:r>
          </w:p>
        </w:tc>
      </w:tr>
      <w:tr w:rsidR="00570715" w:rsidRPr="007B0E33">
        <w:trPr>
          <w:trHeight w:hRule="exact" w:val="302"/>
        </w:trPr>
        <w:tc>
          <w:tcPr>
            <w:tcW w:w="2542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BF68A0">
            <w:pPr>
              <w:spacing w:before="76" w:after="0" w:line="230" w:lineRule="auto"/>
              <w:rPr>
                <w:sz w:val="16"/>
                <w:szCs w:val="16"/>
                <w:lang w:val="ru-RU"/>
              </w:rPr>
            </w:pPr>
            <w:r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</w:t>
            </w:r>
            <w:r w:rsidR="005A5DD4"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Турапина Т.В.</w:t>
            </w:r>
          </w:p>
        </w:tc>
        <w:tc>
          <w:tcPr>
            <w:tcW w:w="3429" w:type="dxa"/>
            <w:vMerge/>
            <w:noWrap/>
          </w:tcPr>
          <w:p w:rsidR="00570715" w:rsidRPr="007B0E33" w:rsidRDefault="00570715">
            <w:pPr>
              <w:rPr>
                <w:sz w:val="16"/>
                <w:szCs w:val="16"/>
              </w:rPr>
            </w:pPr>
          </w:p>
        </w:tc>
        <w:tc>
          <w:tcPr>
            <w:tcW w:w="3429" w:type="dxa"/>
            <w:vMerge/>
            <w:noWrap/>
          </w:tcPr>
          <w:p w:rsidR="00570715" w:rsidRPr="007B0E33" w:rsidRDefault="00570715">
            <w:pPr>
              <w:rPr>
                <w:sz w:val="16"/>
                <w:szCs w:val="16"/>
              </w:rPr>
            </w:pPr>
          </w:p>
        </w:tc>
      </w:tr>
      <w:tr w:rsidR="00570715" w:rsidRPr="007B0E33">
        <w:trPr>
          <w:trHeight w:hRule="exact" w:val="484"/>
        </w:trPr>
        <w:tc>
          <w:tcPr>
            <w:tcW w:w="2542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BF68A0">
            <w:pPr>
              <w:spacing w:before="198" w:after="0" w:line="230" w:lineRule="auto"/>
              <w:rPr>
                <w:sz w:val="16"/>
                <w:szCs w:val="16"/>
                <w:lang w:val="ru-RU"/>
              </w:rPr>
            </w:pPr>
            <w:r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Протокол №.</w:t>
            </w:r>
            <w:r w:rsidR="005A5DD4"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354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7B0E33">
            <w:pPr>
              <w:spacing w:after="0" w:line="230" w:lineRule="auto"/>
              <w:ind w:right="131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от "31"08. 22</w:t>
            </w:r>
            <w:r w:rsidR="00BF68A0"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г.</w:t>
            </w:r>
          </w:p>
        </w:tc>
        <w:tc>
          <w:tcPr>
            <w:tcW w:w="338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7B0E33" w:rsidRDefault="007B0E33">
            <w:pPr>
              <w:spacing w:after="0" w:line="230" w:lineRule="auto"/>
              <w:ind w:right="1582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от "31"08.22</w:t>
            </w:r>
            <w:r w:rsidR="00BF68A0" w:rsidRPr="007B0E3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г.</w:t>
            </w:r>
          </w:p>
        </w:tc>
      </w:tr>
    </w:tbl>
    <w:p w:rsidR="00570715" w:rsidRPr="007B0E33" w:rsidRDefault="005A5DD4">
      <w:pPr>
        <w:spacing w:before="122" w:after="0" w:line="230" w:lineRule="auto"/>
        <w:rPr>
          <w:sz w:val="16"/>
          <w:szCs w:val="16"/>
          <w:lang w:val="ru-RU"/>
        </w:rPr>
      </w:pPr>
      <w:r w:rsidRPr="007B0E33">
        <w:rPr>
          <w:rFonts w:ascii="Times New Roman" w:eastAsia="Times New Roman" w:hAnsi="Times New Roman"/>
          <w:color w:val="000000"/>
          <w:sz w:val="16"/>
          <w:szCs w:val="16"/>
          <w:lang w:val="ru-RU"/>
        </w:rPr>
        <w:t>от "31"08.22</w:t>
      </w:r>
      <w:r w:rsidR="00BF68A0" w:rsidRPr="007B0E33">
        <w:rPr>
          <w:rFonts w:ascii="Times New Roman" w:eastAsia="Times New Roman" w:hAnsi="Times New Roman"/>
          <w:color w:val="000000"/>
          <w:sz w:val="16"/>
          <w:szCs w:val="16"/>
          <w:lang w:val="ru-RU"/>
        </w:rPr>
        <w:t>г.</w:t>
      </w:r>
    </w:p>
    <w:p w:rsidR="00570715" w:rsidRPr="00BF68A0" w:rsidRDefault="00BF68A0">
      <w:pPr>
        <w:spacing w:before="1038" w:after="0" w:line="230" w:lineRule="auto"/>
        <w:ind w:right="3646"/>
        <w:jc w:val="right"/>
        <w:rPr>
          <w:lang w:val="ru-RU"/>
        </w:rPr>
      </w:pPr>
      <w:r w:rsidRPr="00BF68A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570715" w:rsidRPr="00BF68A0" w:rsidRDefault="00BF68A0">
      <w:pPr>
        <w:spacing w:before="70" w:after="0" w:line="230" w:lineRule="auto"/>
        <w:ind w:right="4418"/>
        <w:jc w:val="right"/>
        <w:rPr>
          <w:lang w:val="ru-RU"/>
        </w:rPr>
      </w:pPr>
      <w:r w:rsidRPr="00BF68A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1F7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1F7AFC" w:rsidRPr="001F7AFC">
        <w:rPr>
          <w:rFonts w:ascii="Times New Roman" w:eastAsia="Times New Roman" w:hAnsi="Times New Roman"/>
          <w:b/>
          <w:color w:val="000000"/>
          <w:sz w:val="24"/>
          <w:lang w:val="ru-RU"/>
        </w:rPr>
        <w:t>4983591</w:t>
      </w:r>
      <w:r w:rsidRPr="00BF68A0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570715" w:rsidRPr="00BF68A0" w:rsidRDefault="00BF68A0">
      <w:pPr>
        <w:spacing w:before="166" w:after="0" w:line="230" w:lineRule="auto"/>
        <w:ind w:right="4018"/>
        <w:jc w:val="right"/>
        <w:rPr>
          <w:lang w:val="ru-RU"/>
        </w:rPr>
      </w:pPr>
      <w:r w:rsidRPr="00BF68A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570715" w:rsidRPr="00BF68A0" w:rsidRDefault="00BF68A0">
      <w:pPr>
        <w:spacing w:before="70" w:after="0" w:line="230" w:lineRule="auto"/>
        <w:ind w:right="3446"/>
        <w:jc w:val="right"/>
        <w:rPr>
          <w:lang w:val="ru-RU"/>
        </w:rPr>
      </w:pPr>
      <w:r w:rsidRPr="00BF68A0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570715" w:rsidRPr="00BF68A0" w:rsidRDefault="00BF68A0">
      <w:pPr>
        <w:spacing w:before="670" w:after="0" w:line="230" w:lineRule="auto"/>
        <w:ind w:right="2742"/>
        <w:jc w:val="right"/>
        <w:rPr>
          <w:lang w:val="ru-RU"/>
        </w:rPr>
      </w:pPr>
      <w:r w:rsidRPr="00BF68A0">
        <w:rPr>
          <w:rFonts w:ascii="Times New Roman" w:eastAsia="Times New Roman" w:hAnsi="Times New Roman"/>
          <w:color w:val="000000"/>
          <w:sz w:val="24"/>
          <w:lang w:val="ru-RU"/>
        </w:rPr>
        <w:t>для 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-7</w:t>
      </w:r>
      <w:r w:rsidRPr="00BF68A0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</w:t>
      </w:r>
    </w:p>
    <w:p w:rsidR="00570715" w:rsidRDefault="00BF68A0">
      <w:pPr>
        <w:spacing w:before="70" w:after="0" w:line="230" w:lineRule="auto"/>
        <w:ind w:right="361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70715" w:rsidRDefault="00BF68A0">
      <w:pPr>
        <w:spacing w:before="2112" w:after="0" w:line="230" w:lineRule="auto"/>
        <w:ind w:right="2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1C58E3">
        <w:rPr>
          <w:rFonts w:ascii="Times New Roman" w:eastAsia="Times New Roman" w:hAnsi="Times New Roman"/>
          <w:color w:val="000000"/>
          <w:sz w:val="24"/>
          <w:lang w:val="ru-RU"/>
        </w:rPr>
        <w:t>Турапина Татьяна Викторовна</w:t>
      </w:r>
    </w:p>
    <w:p w:rsidR="00570715" w:rsidRDefault="00BF68A0">
      <w:pPr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изобразительного искусства</w:t>
      </w:r>
    </w:p>
    <w:p w:rsidR="00570715" w:rsidRDefault="00570715">
      <w:pPr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70715" w:rsidRDefault="00570715">
      <w:pPr>
        <w:spacing w:before="70" w:after="0" w:line="230" w:lineRule="auto"/>
        <w:ind w:right="20"/>
        <w:jc w:val="right"/>
        <w:rPr>
          <w:lang w:val="ru-RU"/>
        </w:rPr>
      </w:pPr>
    </w:p>
    <w:p w:rsidR="00570715" w:rsidRDefault="00BF68A0">
      <w:pPr>
        <w:spacing w:after="0" w:line="230" w:lineRule="auto"/>
        <w:ind w:right="344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Старый Оскол 2022</w:t>
      </w:r>
    </w:p>
    <w:p w:rsidR="00570715" w:rsidRDefault="00570715">
      <w:pPr>
        <w:rPr>
          <w:lang w:val="ru-RU"/>
        </w:rPr>
        <w:sectPr w:rsidR="00570715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70715" w:rsidRDefault="00570715">
      <w:pPr>
        <w:spacing w:after="78" w:line="220" w:lineRule="exact"/>
        <w:rPr>
          <w:lang w:val="ru-RU"/>
        </w:rPr>
      </w:pPr>
    </w:p>
    <w:p w:rsidR="00570715" w:rsidRDefault="00BF68A0">
      <w:pPr>
        <w:spacing w:after="0" w:line="262" w:lineRule="auto"/>
        <w:ind w:right="7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70715" w:rsidRDefault="00BF68A0">
      <w:pPr>
        <w:tabs>
          <w:tab w:val="left" w:pos="180"/>
        </w:tabs>
        <w:spacing w:before="346" w:after="0" w:line="262" w:lineRule="auto"/>
        <w:ind w:right="7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 (5 класс)</w:t>
      </w:r>
    </w:p>
    <w:p w:rsidR="00570715" w:rsidRDefault="00BF68A0">
      <w:pPr>
        <w:spacing w:before="190" w:after="0" w:line="28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570715" w:rsidRDefault="00BF68A0">
      <w:pPr>
        <w:spacing w:before="72" w:after="0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570715" w:rsidRDefault="00BF68A0">
      <w:pPr>
        <w:tabs>
          <w:tab w:val="left" w:pos="180"/>
        </w:tabs>
        <w:spacing w:before="70" w:after="0" w:line="262" w:lineRule="auto"/>
        <w:ind w:right="7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570715" w:rsidRDefault="00BF68A0">
      <w:pPr>
        <w:spacing w:before="70" w:after="0" w:line="281" w:lineRule="auto"/>
        <w:ind w:right="7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70715" w:rsidRDefault="00BF68A0">
      <w:pPr>
        <w:spacing w:before="70" w:after="0" w:line="27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570715" w:rsidRDefault="00BF68A0">
      <w:pPr>
        <w:spacing w:before="70" w:after="0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570715" w:rsidRDefault="00BF68A0">
      <w:pPr>
        <w:spacing w:before="70" w:after="0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570715" w:rsidRDefault="00BF68A0">
      <w:pPr>
        <w:spacing w:before="72" w:after="0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570715" w:rsidRDefault="00BF68A0">
      <w:pPr>
        <w:spacing w:before="70" w:after="0" w:line="27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570715" w:rsidRDefault="00BF68A0">
      <w:pPr>
        <w:spacing w:before="70" w:after="0" w:line="28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570715" w:rsidRDefault="00BF68A0">
      <w:pPr>
        <w:tabs>
          <w:tab w:val="left" w:pos="180"/>
        </w:tabs>
        <w:spacing w:before="70" w:after="0" w:line="262" w:lineRule="auto"/>
        <w:ind w:right="7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</w:t>
      </w:r>
    </w:p>
    <w:p w:rsidR="00570715" w:rsidRDefault="00570715">
      <w:pPr>
        <w:ind w:right="74"/>
        <w:jc w:val="both"/>
        <w:rPr>
          <w:lang w:val="ru-RU"/>
        </w:rPr>
        <w:sectPr w:rsidR="00570715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0715" w:rsidRDefault="00570715">
      <w:pPr>
        <w:spacing w:after="66" w:line="220" w:lineRule="exact"/>
        <w:ind w:right="74"/>
        <w:jc w:val="both"/>
        <w:rPr>
          <w:lang w:val="ru-RU"/>
        </w:rPr>
      </w:pPr>
    </w:p>
    <w:p w:rsidR="00570715" w:rsidRDefault="00BF68A0">
      <w:pPr>
        <w:spacing w:after="0" w:line="262" w:lineRule="auto"/>
        <w:ind w:right="7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570715" w:rsidRDefault="00BF68A0">
      <w:pPr>
        <w:tabs>
          <w:tab w:val="left" w:pos="180"/>
        </w:tabs>
        <w:spacing w:before="190" w:after="0" w:line="262" w:lineRule="auto"/>
        <w:ind w:right="7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570715" w:rsidRDefault="00BF68A0">
      <w:pPr>
        <w:spacing w:before="190" w:after="0" w:line="27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70715" w:rsidRDefault="00BF68A0">
      <w:pPr>
        <w:spacing w:before="70" w:after="0" w:line="28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570715" w:rsidRDefault="00BF68A0">
      <w:pPr>
        <w:tabs>
          <w:tab w:val="left" w:pos="180"/>
        </w:tabs>
        <w:spacing w:before="190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</w:p>
    <w:p w:rsidR="00570715" w:rsidRDefault="00BF68A0">
      <w:pPr>
        <w:tabs>
          <w:tab w:val="left" w:pos="180"/>
        </w:tabs>
        <w:spacing w:before="190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</w:p>
    <w:p w:rsidR="00570715" w:rsidRDefault="00BF68A0">
      <w:pPr>
        <w:tabs>
          <w:tab w:val="left" w:pos="180"/>
        </w:tabs>
        <w:spacing w:before="190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570715" w:rsidRDefault="00BF68A0">
      <w:pPr>
        <w:tabs>
          <w:tab w:val="left" w:pos="180"/>
        </w:tabs>
        <w:spacing w:before="190" w:after="0" w:line="290" w:lineRule="auto"/>
        <w:ind w:right="7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70715" w:rsidRDefault="00BF68A0">
      <w:pPr>
        <w:spacing w:before="190" w:after="0"/>
        <w:ind w:right="74" w:firstLine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</w:p>
    <w:p w:rsidR="00570715" w:rsidRDefault="00BF68A0">
      <w:pPr>
        <w:spacing w:before="190" w:after="0"/>
        <w:ind w:right="74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570715" w:rsidRDefault="00BF68A0">
      <w:pPr>
        <w:spacing w:before="190" w:after="0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«ЖИВОПИСЬ, ГРАФИКА, СКУЛЬПТУРА» (6 класс)</w:t>
      </w:r>
    </w:p>
    <w:p w:rsidR="00570715" w:rsidRDefault="00BF68A0">
      <w:pPr>
        <w:spacing w:before="190" w:after="0" w:line="28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духовная сфера, концентрирующая в себе колоссальный эстетический, художественный и нравственный мировой опыт.</w:t>
      </w:r>
    </w:p>
    <w:p w:rsidR="00570715" w:rsidRDefault="00BF68A0">
      <w:pPr>
        <w:spacing w:before="70" w:after="0" w:line="278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570715" w:rsidRDefault="00BF68A0">
      <w:pPr>
        <w:tabs>
          <w:tab w:val="left" w:pos="180"/>
        </w:tabs>
        <w:spacing w:before="70" w:after="0" w:line="262" w:lineRule="auto"/>
        <w:ind w:right="7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570715" w:rsidRDefault="00BF68A0">
      <w:pPr>
        <w:spacing w:before="70" w:after="0" w:line="281" w:lineRule="auto"/>
        <w:ind w:right="7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70715" w:rsidRDefault="00BF68A0">
      <w:pPr>
        <w:spacing w:before="70" w:after="0" w:line="27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570715" w:rsidRDefault="00BF68A0">
      <w:pPr>
        <w:spacing w:before="70" w:after="0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570715" w:rsidRDefault="00BF68A0">
      <w:pPr>
        <w:spacing w:before="70" w:after="0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570715" w:rsidRDefault="00BF68A0">
      <w:pPr>
        <w:spacing w:before="70" w:after="0" w:line="278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570715" w:rsidRDefault="00BF68A0">
      <w:pPr>
        <w:spacing w:before="70" w:after="0" w:line="27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570715" w:rsidRDefault="00BF68A0">
      <w:pPr>
        <w:spacing w:before="70" w:after="0" w:line="28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570715" w:rsidRDefault="00BF68A0">
      <w:pPr>
        <w:spacing w:before="70" w:after="0"/>
        <w:ind w:right="74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570715" w:rsidRDefault="00BF68A0">
      <w:pPr>
        <w:spacing w:before="70" w:after="0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«АРХИТЕКТУРА И ДИЗАЙН» (7 класс)</w:t>
      </w:r>
    </w:p>
    <w:p w:rsidR="00570715" w:rsidRDefault="00BF68A0">
      <w:pPr>
        <w:spacing w:before="190" w:after="0" w:line="28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570715" w:rsidRDefault="00BF68A0">
      <w:pPr>
        <w:spacing w:before="70" w:after="0" w:line="278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570715" w:rsidRDefault="00BF68A0">
      <w:pPr>
        <w:tabs>
          <w:tab w:val="left" w:pos="180"/>
        </w:tabs>
        <w:spacing w:before="70" w:after="0" w:line="262" w:lineRule="auto"/>
        <w:ind w:right="7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570715" w:rsidRDefault="00BF68A0">
      <w:pPr>
        <w:spacing w:before="70" w:after="0" w:line="281" w:lineRule="auto"/>
        <w:ind w:right="7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70715" w:rsidRDefault="00BF68A0">
      <w:pPr>
        <w:spacing w:before="70" w:after="0" w:line="27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570715" w:rsidRDefault="00BF68A0">
      <w:pPr>
        <w:spacing w:before="70" w:after="0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570715" w:rsidRDefault="00BF68A0">
      <w:pPr>
        <w:spacing w:before="70" w:after="0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570715" w:rsidRDefault="00BF68A0">
      <w:pPr>
        <w:spacing w:before="70" w:after="0" w:line="278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570715" w:rsidRDefault="00BF68A0">
      <w:pPr>
        <w:spacing w:before="70" w:after="0" w:line="27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570715" w:rsidRDefault="00BF68A0">
      <w:pPr>
        <w:spacing w:before="70" w:after="0" w:line="28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570715" w:rsidRDefault="00BF68A0">
      <w:pPr>
        <w:spacing w:before="70" w:after="0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570715" w:rsidRDefault="00570715">
      <w:pPr>
        <w:ind w:right="74"/>
        <w:jc w:val="both"/>
        <w:rPr>
          <w:lang w:val="ru-RU"/>
        </w:rPr>
        <w:sectPr w:rsidR="00570715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0715" w:rsidRDefault="00570715">
      <w:pPr>
        <w:spacing w:after="78" w:line="220" w:lineRule="exact"/>
        <w:ind w:right="74"/>
        <w:jc w:val="both"/>
        <w:rPr>
          <w:lang w:val="ru-RU"/>
        </w:rPr>
      </w:pPr>
    </w:p>
    <w:p w:rsidR="00570715" w:rsidRDefault="00BF68A0">
      <w:pPr>
        <w:spacing w:after="0" w:line="230" w:lineRule="auto"/>
        <w:ind w:left="180" w:right="7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«АРХИТЕКТУРА И ДИЗАЙН»</w:t>
      </w:r>
    </w:p>
    <w:p w:rsidR="00570715" w:rsidRDefault="00BF68A0">
      <w:pPr>
        <w:spacing w:before="190" w:after="0" w:line="27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70715" w:rsidRDefault="00BF68A0">
      <w:pPr>
        <w:spacing w:before="70" w:after="0" w:line="28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570715" w:rsidRDefault="00BF68A0">
      <w:pPr>
        <w:tabs>
          <w:tab w:val="left" w:pos="180"/>
        </w:tabs>
        <w:spacing w:before="192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«Архитектура и дизайн» являются: </w:t>
      </w:r>
    </w:p>
    <w:p w:rsidR="00570715" w:rsidRDefault="00BF68A0">
      <w:pPr>
        <w:tabs>
          <w:tab w:val="left" w:pos="180"/>
        </w:tabs>
        <w:spacing w:before="192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570715" w:rsidRDefault="00BF68A0">
      <w:pPr>
        <w:tabs>
          <w:tab w:val="left" w:pos="180"/>
        </w:tabs>
        <w:spacing w:before="192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570715" w:rsidRDefault="00BF68A0">
      <w:pPr>
        <w:tabs>
          <w:tab w:val="left" w:pos="180"/>
        </w:tabs>
        <w:spacing w:before="192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</w:p>
    <w:p w:rsidR="00570715" w:rsidRDefault="00BF68A0">
      <w:pPr>
        <w:tabs>
          <w:tab w:val="left" w:pos="180"/>
        </w:tabs>
        <w:spacing w:before="192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</w:p>
    <w:p w:rsidR="00570715" w:rsidRDefault="00BF68A0">
      <w:pPr>
        <w:tabs>
          <w:tab w:val="left" w:pos="180"/>
        </w:tabs>
        <w:spacing w:before="192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</w:p>
    <w:p w:rsidR="00570715" w:rsidRDefault="00BF68A0">
      <w:pPr>
        <w:tabs>
          <w:tab w:val="left" w:pos="180"/>
        </w:tabs>
        <w:spacing w:before="192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570715" w:rsidRDefault="00BF68A0">
      <w:pPr>
        <w:tabs>
          <w:tab w:val="left" w:pos="180"/>
        </w:tabs>
        <w:spacing w:before="192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:rsidR="00570715" w:rsidRDefault="00BF68A0">
      <w:pPr>
        <w:tabs>
          <w:tab w:val="left" w:pos="180"/>
        </w:tabs>
        <w:spacing w:before="192" w:after="0" w:line="29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570715" w:rsidRDefault="00BF68A0">
      <w:pPr>
        <w:tabs>
          <w:tab w:val="left" w:pos="180"/>
        </w:tabs>
        <w:spacing w:before="192" w:after="0" w:line="290" w:lineRule="auto"/>
        <w:ind w:right="7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70715" w:rsidRDefault="00BF68A0">
      <w:pPr>
        <w:tabs>
          <w:tab w:val="left" w:pos="180"/>
        </w:tabs>
        <w:spacing w:before="192" w:after="0" w:line="262" w:lineRule="auto"/>
        <w:ind w:right="7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«АРХИТЕКТУРА И ДИЗАЙН» В УЧЕБНОМ ПЛАНЕ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Модуль «Архитектура и дизайн» изучается 1 час в неделю, общий объем составляет 34 часа.</w:t>
      </w:r>
    </w:p>
    <w:p w:rsidR="00570715" w:rsidRDefault="00570715">
      <w:pPr>
        <w:ind w:right="74"/>
        <w:jc w:val="both"/>
        <w:rPr>
          <w:lang w:val="ru-RU"/>
        </w:rPr>
        <w:sectPr w:rsidR="00570715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70715" w:rsidRDefault="00570715">
      <w:pPr>
        <w:spacing w:after="78" w:line="220" w:lineRule="exact"/>
        <w:rPr>
          <w:lang w:val="ru-RU"/>
        </w:rPr>
      </w:pPr>
    </w:p>
    <w:p w:rsidR="00570715" w:rsidRDefault="00BF68A0">
      <w:pPr>
        <w:spacing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 (5 класс)</w:t>
      </w:r>
    </w:p>
    <w:p w:rsidR="00570715" w:rsidRDefault="00BF68A0">
      <w:pPr>
        <w:spacing w:before="346" w:after="0" w:line="262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570715" w:rsidRDefault="00BF68A0">
      <w:pPr>
        <w:spacing w:before="190" w:after="0" w:line="262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570715" w:rsidRDefault="00BF68A0">
      <w:pPr>
        <w:tabs>
          <w:tab w:val="left" w:pos="180"/>
        </w:tabs>
        <w:spacing w:before="7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570715" w:rsidRDefault="00BF68A0">
      <w:pPr>
        <w:spacing w:before="72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570715" w:rsidRDefault="00BF68A0">
      <w:pPr>
        <w:spacing w:before="7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570715" w:rsidRDefault="00BF68A0">
      <w:pPr>
        <w:spacing w:before="190" w:after="0" w:line="262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</w:p>
    <w:p w:rsidR="00570715" w:rsidRDefault="00BF68A0">
      <w:pPr>
        <w:spacing w:before="190" w:after="0" w:line="262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570715" w:rsidRDefault="00BF68A0">
      <w:pPr>
        <w:tabs>
          <w:tab w:val="left" w:pos="180"/>
        </w:tabs>
        <w:spacing w:before="72" w:after="0" w:line="281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народовРоссии.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570715" w:rsidRDefault="00BF68A0">
      <w:pPr>
        <w:spacing w:before="7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570715" w:rsidRDefault="00BF68A0">
      <w:pPr>
        <w:spacing w:before="70" w:after="0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узор,«травка»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570715" w:rsidRDefault="00BF68A0">
      <w:pPr>
        <w:tabs>
          <w:tab w:val="left" w:pos="180"/>
        </w:tabs>
        <w:spacing w:before="7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570715" w:rsidRDefault="00BF68A0">
      <w:pPr>
        <w:tabs>
          <w:tab w:val="left" w:pos="180"/>
        </w:tabs>
        <w:spacing w:before="70" w:after="0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570715" w:rsidRDefault="00BF68A0">
      <w:pPr>
        <w:spacing w:before="7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570715" w:rsidRDefault="00BF68A0">
      <w:pPr>
        <w:spacing w:before="70" w:after="0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570715" w:rsidRDefault="00BF68A0">
      <w:pPr>
        <w:spacing w:before="192" w:after="0" w:line="262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Декоративно-прикладное искусство в культуре разных эпох и народов</w:t>
      </w:r>
    </w:p>
    <w:p w:rsidR="00570715" w:rsidRDefault="00BF68A0">
      <w:pPr>
        <w:spacing w:before="192" w:after="0" w:line="262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570715" w:rsidRDefault="00BF68A0">
      <w:pPr>
        <w:spacing w:before="70" w:after="0" w:line="262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570715" w:rsidRDefault="00BF68A0">
      <w:pPr>
        <w:tabs>
          <w:tab w:val="left" w:pos="180"/>
        </w:tabs>
        <w:spacing w:before="190" w:after="0" w:line="281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</w:p>
    <w:p w:rsidR="00570715" w:rsidRDefault="00BF68A0">
      <w:pPr>
        <w:tabs>
          <w:tab w:val="left" w:pos="180"/>
        </w:tabs>
        <w:spacing w:before="190" w:after="0" w:line="281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570715" w:rsidRDefault="00BF68A0">
      <w:pPr>
        <w:spacing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570715" w:rsidRDefault="00BF68A0">
      <w:pPr>
        <w:spacing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«ЖИВОПИСЬ, ГРАФИКА, СКУЛЬПТУРА» (6 класс)</w:t>
      </w:r>
    </w:p>
    <w:p w:rsidR="00570715" w:rsidRDefault="00BF68A0">
      <w:pPr>
        <w:spacing w:before="346" w:after="0" w:line="262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видах искусства </w:t>
      </w:r>
    </w:p>
    <w:p w:rsidR="00570715" w:rsidRDefault="00BF68A0">
      <w:pPr>
        <w:spacing w:before="346" w:after="0" w:line="262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и временные виды искусства.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Основные виды живописи, графики и скульптуры.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зритель: зрительские умения, знания и творчество зрителя.</w:t>
      </w:r>
    </w:p>
    <w:p w:rsidR="00570715" w:rsidRDefault="00BF68A0">
      <w:pPr>
        <w:spacing w:before="190" w:after="0" w:line="271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Язык изобразительного искусства и его выразительные средства </w:t>
      </w:r>
    </w:p>
    <w:p w:rsidR="00570715" w:rsidRDefault="00BF68A0">
      <w:pPr>
        <w:spacing w:before="19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570715" w:rsidRDefault="00BF68A0">
      <w:pPr>
        <w:spacing w:before="72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Виды рисунка: зарисовка, набросок, учебный рисунок и творческий рисунок.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Навыки размещения рисунка в листе, выбор формата.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Начальные умения рисунка с натуры. Зарисовки простых предметов.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Линейные графические рисунки и наброски.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Тон и тональные отношения: тёмное — светлое.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Ритм и ритмическая организация плоскости листа.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Жанры изобразительного искусства 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Предмет изображения, сюжет и содержание произведения изобразительного искусства.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Натюрморт 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570715" w:rsidRDefault="00BF68A0">
      <w:pPr>
        <w:spacing w:before="72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Изображение окружности в перспективе.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Рисование геометрических тел на основе правил линейной перспективы.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Сложная пространственная форма и выявление её конструкции.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Рисунок сложной формы предмета как соотношение простых геометрических фигур.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Линейный рисунок конструкции из нескольких геометрических тел.</w:t>
      </w:r>
    </w:p>
    <w:p w:rsidR="00570715" w:rsidRDefault="00BF68A0">
      <w:pPr>
        <w:spacing w:before="7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Освещение как средство выявления объёма предмета. Понятия «свет», «блик», «полутень»,«собственная тень», «рефлекс», «падающая тень». Особенности освещения «по свету» и «против света».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Рисунок натюрморта графическими материалами с натуры или по представлению.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Творческий натюрморт в графике. Произведения художников-графиков. Особенности графическихтехник. Печатная графика.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570715" w:rsidRDefault="00BF68A0">
      <w:pPr>
        <w:tabs>
          <w:tab w:val="left" w:pos="180"/>
        </w:tabs>
        <w:spacing w:before="190" w:after="0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Портрет </w:t>
      </w:r>
    </w:p>
    <w:p w:rsidR="00570715" w:rsidRDefault="00BF68A0">
      <w:pPr>
        <w:tabs>
          <w:tab w:val="left" w:pos="180"/>
        </w:tabs>
        <w:spacing w:before="190" w:after="0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Великие портретисты в европейском искусстве.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570715" w:rsidRDefault="00BF68A0">
      <w:pPr>
        <w:spacing w:before="72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Парадный и камерный портрет в живописи.</w:t>
      </w:r>
    </w:p>
    <w:p w:rsidR="00570715" w:rsidRDefault="00BF68A0">
      <w:pPr>
        <w:spacing w:before="72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жанра портрета в искусстве ХХ в.— отечественном и европейском.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портретный рисунок с натуры или по памяти.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Портрет в скульптуре.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Значение свойств художественных материалов в создании скульптурного портрета.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Опыт работы над созданием живописного портрета.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Пейзаж 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линейной перспективы в изображении пространства.</w:t>
      </w:r>
    </w:p>
    <w:p w:rsidR="00570715" w:rsidRDefault="00BF68A0">
      <w:pPr>
        <w:tabs>
          <w:tab w:val="left" w:pos="180"/>
        </w:tabs>
        <w:spacing w:before="7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570715" w:rsidRDefault="00BF68A0">
      <w:pPr>
        <w:tabs>
          <w:tab w:val="left" w:pos="180"/>
        </w:tabs>
        <w:spacing w:before="7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различных состояний природы.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570715" w:rsidRDefault="00BF68A0">
      <w:pPr>
        <w:spacing w:before="7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Творческий опыт в создании композиционного живописного пейзажа своей Родины.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Графический образ пейзажа в работах выдающихся мастеров.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570715" w:rsidRDefault="00BF68A0">
      <w:pPr>
        <w:spacing w:before="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и графическая композиция на темы окружающей природы.</w:t>
      </w:r>
    </w:p>
    <w:p w:rsidR="00570715" w:rsidRDefault="00BF68A0">
      <w:pPr>
        <w:spacing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570715" w:rsidRDefault="00BF68A0">
      <w:pPr>
        <w:tabs>
          <w:tab w:val="left" w:pos="180"/>
        </w:tabs>
        <w:spacing w:before="190" w:after="0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ытовой жанр в изобразительном искусстве </w:t>
      </w:r>
    </w:p>
    <w:p w:rsidR="00570715" w:rsidRDefault="00BF68A0">
      <w:pPr>
        <w:tabs>
          <w:tab w:val="left" w:pos="180"/>
        </w:tabs>
        <w:spacing w:before="190" w:after="0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570715" w:rsidRDefault="00BF68A0">
      <w:pPr>
        <w:spacing w:before="72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570715" w:rsidRDefault="00BF68A0">
      <w:pPr>
        <w:spacing w:before="190" w:after="0" w:line="262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Исторический жанр в изобразительном искусстве </w:t>
      </w:r>
    </w:p>
    <w:p w:rsidR="00570715" w:rsidRDefault="00BF68A0">
      <w:pPr>
        <w:spacing w:before="190" w:after="0" w:line="262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картина в русском искусстве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в. и её особое место в развитии отечественной культуры.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570715" w:rsidRDefault="00BF68A0">
      <w:pPr>
        <w:spacing w:before="7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Библейские темы в изобразительном искусстве </w:t>
      </w:r>
    </w:p>
    <w:p w:rsidR="00570715" w:rsidRDefault="00BF68A0">
      <w:pPr>
        <w:tabs>
          <w:tab w:val="left" w:pos="180"/>
        </w:tabs>
        <w:spacing w:before="190" w:after="0" w:line="271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570715" w:rsidRDefault="00BF68A0">
      <w:pPr>
        <w:tabs>
          <w:tab w:val="left" w:pos="180"/>
        </w:tabs>
        <w:spacing w:before="7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570715" w:rsidRDefault="00BF68A0">
      <w:pPr>
        <w:tabs>
          <w:tab w:val="left" w:pos="180"/>
        </w:tabs>
        <w:spacing w:before="7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Произведения на библейские темы Леонардо да Винчи, Рафаэля, Рембрандта, в скульптуре «Пьета»Микеланджело и др.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 в отечественных картинах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570715" w:rsidRDefault="00BF68A0">
      <w:pPr>
        <w:spacing w:before="70" w:after="0" w:line="262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570715" w:rsidRDefault="00BF68A0">
      <w:pPr>
        <w:tabs>
          <w:tab w:val="left" w:pos="180"/>
        </w:tabs>
        <w:spacing w:before="7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570715" w:rsidRDefault="00BF68A0">
      <w:pPr>
        <w:spacing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«АРХИТЕКТУРА И ДИЗАЙН» (7 класс)</w:t>
      </w:r>
    </w:p>
    <w:p w:rsidR="00570715" w:rsidRDefault="00BF68A0">
      <w:pPr>
        <w:tabs>
          <w:tab w:val="left" w:pos="180"/>
        </w:tabs>
        <w:spacing w:before="394" w:after="0" w:line="341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Архитектура и дизайн — искусства художественной постройки — конструктивные искусства.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как создатели «второй природы» — предметно-пространственной среды жизни людей.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570715" w:rsidRDefault="00BF68A0">
      <w:pPr>
        <w:tabs>
          <w:tab w:val="left" w:pos="180"/>
        </w:tabs>
        <w:spacing w:before="31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570715" w:rsidRDefault="00BF68A0">
      <w:pPr>
        <w:tabs>
          <w:tab w:val="left" w:pos="180"/>
        </w:tabs>
        <w:spacing w:before="670" w:after="0" w:line="341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Графический дизайн </w:t>
      </w:r>
    </w:p>
    <w:p w:rsidR="00570715" w:rsidRDefault="00BF68A0">
      <w:pPr>
        <w:tabs>
          <w:tab w:val="left" w:pos="180"/>
        </w:tabs>
        <w:spacing w:before="670" w:after="0" w:line="341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570715" w:rsidRDefault="00BF68A0">
      <w:pPr>
        <w:tabs>
          <w:tab w:val="left" w:pos="180"/>
        </w:tabs>
        <w:spacing w:before="310" w:after="0" w:line="341" w:lineRule="auto"/>
        <w:ind w:left="142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Элементы композиции в графическом дизайне: пятно, линия, цвет, буква, текст и изображение.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570715" w:rsidRDefault="00BF68A0">
      <w:pPr>
        <w:spacing w:before="310" w:after="25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Основные свойства композиции: целостность и соподчинённость элементов.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80"/>
        <w:gridCol w:w="1520"/>
        <w:gridCol w:w="1400"/>
        <w:gridCol w:w="1360"/>
        <w:gridCol w:w="1480"/>
        <w:gridCol w:w="1360"/>
        <w:gridCol w:w="400"/>
        <w:gridCol w:w="1400"/>
      </w:tblGrid>
      <w:tr w:rsidR="00570715">
        <w:trPr>
          <w:trHeight w:hRule="exact" w:val="362"/>
        </w:trPr>
        <w:tc>
          <w:tcPr>
            <w:tcW w:w="158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60" w:after="0" w:line="23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Ритмическая </w:t>
            </w:r>
          </w:p>
        </w:tc>
        <w:tc>
          <w:tcPr>
            <w:tcW w:w="152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 w:rsidP="00A83B08">
            <w:pPr>
              <w:spacing w:before="6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</w:t>
            </w:r>
          </w:p>
        </w:tc>
        <w:tc>
          <w:tcPr>
            <w:tcW w:w="14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 w:rsidP="00A83B08">
            <w:pPr>
              <w:spacing w:before="6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элементов: </w:t>
            </w:r>
          </w:p>
        </w:tc>
        <w:tc>
          <w:tcPr>
            <w:tcW w:w="136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 w:rsidP="00A83B08">
            <w:pPr>
              <w:spacing w:before="6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выделение </w:t>
            </w:r>
          </w:p>
        </w:tc>
        <w:tc>
          <w:tcPr>
            <w:tcW w:w="148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 w:rsidP="00A83B08">
            <w:pPr>
              <w:spacing w:before="6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доминанты, </w:t>
            </w:r>
          </w:p>
        </w:tc>
        <w:tc>
          <w:tcPr>
            <w:tcW w:w="136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 w:rsidP="00A83B08">
            <w:pPr>
              <w:spacing w:before="6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симметрия </w:t>
            </w:r>
          </w:p>
        </w:tc>
        <w:tc>
          <w:tcPr>
            <w:tcW w:w="4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 w:rsidP="00A83B08">
            <w:pPr>
              <w:spacing w:before="6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4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 w:rsidP="00A83B08">
            <w:pPr>
              <w:spacing w:before="60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асимметрия,</w:t>
            </w:r>
          </w:p>
        </w:tc>
      </w:tr>
    </w:tbl>
    <w:p w:rsidR="00570715" w:rsidRDefault="00BF68A0">
      <w:pPr>
        <w:spacing w:before="34" w:after="0" w:line="262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динамическая и статичная композиция, контраст, нюанс, акцент, замкнутость или открытость композиции.</w:t>
      </w:r>
    </w:p>
    <w:p w:rsidR="00570715" w:rsidRDefault="00BF68A0">
      <w:pPr>
        <w:tabs>
          <w:tab w:val="left" w:pos="180"/>
        </w:tabs>
        <w:spacing w:before="31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Роль цвета в организации композиционного пространства.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Шрифты и шрифтовая композиция в графическом дизайне.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Форма буквы как изобразительно-смысловой символ.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Шрифт и содержание текста. Стилизация шрифта.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Типографика. Понимание типографской строки как элемента плоскостной композиции.</w:t>
      </w:r>
    </w:p>
    <w:p w:rsidR="00570715" w:rsidRDefault="00BF68A0">
      <w:pPr>
        <w:tabs>
          <w:tab w:val="left" w:pos="180"/>
        </w:tabs>
        <w:spacing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и практических работ по теме «Буква — изобразительный элемент композиции».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570715" w:rsidRDefault="00BF68A0">
      <w:pPr>
        <w:tabs>
          <w:tab w:val="left" w:pos="180"/>
        </w:tabs>
        <w:spacing w:before="31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570715" w:rsidRDefault="00BF68A0">
      <w:pPr>
        <w:spacing w:before="6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Макетирование объёмно-пространственных композиций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Макетирование. Введение в макет понятия рельефа местности и способы его обозначения на макете.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по созданию объёмно-пространственных композиций. Объём и пространство. Взаимо​связь объектов в архитектурном макете.</w:t>
      </w:r>
    </w:p>
    <w:p w:rsidR="00570715" w:rsidRDefault="00BF68A0">
      <w:pPr>
        <w:spacing w:before="31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570715" w:rsidRDefault="00BF68A0">
      <w:pPr>
        <w:spacing w:before="312" w:after="0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570715" w:rsidRDefault="00BF68A0">
      <w:pPr>
        <w:spacing w:before="31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зарисовок форм бытовых предметов.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Творческое проектирование предметов быта с определением их функций и материала изготовления</w:t>
      </w:r>
    </w:p>
    <w:p w:rsidR="00570715" w:rsidRDefault="00BF68A0">
      <w:pPr>
        <w:tabs>
          <w:tab w:val="left" w:pos="180"/>
        </w:tabs>
        <w:spacing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570715" w:rsidRDefault="00BF68A0">
      <w:pPr>
        <w:spacing w:before="6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Социальное значение дизайна и архитектуры как среды жизни человека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570715" w:rsidRDefault="00BF68A0">
      <w:pPr>
        <w:tabs>
          <w:tab w:val="left" w:pos="180"/>
        </w:tabs>
        <w:spacing w:before="312" w:after="25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600"/>
        <w:gridCol w:w="1340"/>
        <w:gridCol w:w="1180"/>
        <w:gridCol w:w="1240"/>
        <w:gridCol w:w="1600"/>
        <w:gridCol w:w="1140"/>
        <w:gridCol w:w="680"/>
        <w:gridCol w:w="400"/>
        <w:gridCol w:w="1300"/>
      </w:tblGrid>
      <w:tr w:rsidR="00570715">
        <w:trPr>
          <w:trHeight w:hRule="exact" w:val="362"/>
        </w:trPr>
        <w:tc>
          <w:tcPr>
            <w:tcW w:w="16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60" w:after="0" w:line="23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Архитектура </w:t>
            </w:r>
          </w:p>
        </w:tc>
        <w:tc>
          <w:tcPr>
            <w:tcW w:w="134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60" w:after="0" w:line="23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народного </w:t>
            </w:r>
          </w:p>
        </w:tc>
        <w:tc>
          <w:tcPr>
            <w:tcW w:w="118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60" w:after="0" w:line="23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жилища, </w:t>
            </w:r>
          </w:p>
        </w:tc>
        <w:tc>
          <w:tcPr>
            <w:tcW w:w="124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60" w:after="0" w:line="23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храмовая </w:t>
            </w:r>
          </w:p>
        </w:tc>
        <w:tc>
          <w:tcPr>
            <w:tcW w:w="16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60" w:after="0" w:line="23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архитектура, </w:t>
            </w:r>
          </w:p>
        </w:tc>
        <w:tc>
          <w:tcPr>
            <w:tcW w:w="114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60" w:after="0" w:line="23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частный </w:t>
            </w:r>
          </w:p>
        </w:tc>
        <w:tc>
          <w:tcPr>
            <w:tcW w:w="68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60" w:after="0" w:line="23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 </w:t>
            </w:r>
          </w:p>
        </w:tc>
        <w:tc>
          <w:tcPr>
            <w:tcW w:w="4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60" w:after="0" w:line="23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3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60" w:after="0" w:line="230" w:lineRule="auto"/>
              <w:ind w:left="1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предметно-</w:t>
            </w:r>
          </w:p>
        </w:tc>
      </w:tr>
    </w:tbl>
    <w:p w:rsidR="00570715" w:rsidRDefault="00BF68A0">
      <w:pPr>
        <w:spacing w:before="34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пространственной среде жизни разных народов.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Пути развития современной архитектуры и дизайна: город сегодня и завтра.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Архитектурная и градостроительная революция </w:t>
      </w:r>
      <w:r>
        <w:rPr>
          <w:rFonts w:ascii="Times New Roman" w:eastAsia="Times New Roman" w:hAnsi="Times New Roman"/>
          <w:color w:val="000000"/>
          <w:sz w:val="24"/>
        </w:rPr>
        <w:t>XX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570715" w:rsidRDefault="00BF68A0">
      <w:pPr>
        <w:spacing w:before="31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Роль цвета в формировании пространства. Схема-планировка и реальность.</w:t>
      </w:r>
    </w:p>
    <w:p w:rsidR="00570715" w:rsidRDefault="00BF68A0">
      <w:pPr>
        <w:spacing w:before="312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Современные поиски новой эстетики в градостроительстве.</w:t>
      </w:r>
    </w:p>
    <w:p w:rsidR="00570715" w:rsidRDefault="00BF68A0">
      <w:pPr>
        <w:tabs>
          <w:tab w:val="left" w:pos="180"/>
        </w:tabs>
        <w:spacing w:before="31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570715" w:rsidRDefault="00BF68A0">
      <w:pPr>
        <w:spacing w:before="31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570715" w:rsidRDefault="00BF68A0">
      <w:pPr>
        <w:spacing w:before="310" w:after="0" w:line="262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витринымагазина.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570715" w:rsidRDefault="00BF68A0">
      <w:pPr>
        <w:spacing w:before="312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Интерьеры общественных зданий (театр, кафе, вокзал, офис, школа).</w:t>
      </w:r>
    </w:p>
    <w:p w:rsidR="00570715" w:rsidRDefault="00BF68A0">
      <w:pPr>
        <w:tabs>
          <w:tab w:val="left" w:pos="180"/>
        </w:tabs>
        <w:spacing w:before="31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570715" w:rsidRDefault="00BF68A0">
      <w:pPr>
        <w:spacing w:before="67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Образ человека и индивидуальное проектирование</w:t>
      </w:r>
    </w:p>
    <w:p w:rsidR="00570715" w:rsidRDefault="00BF68A0">
      <w:pPr>
        <w:spacing w:before="31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570715" w:rsidRDefault="00BF68A0">
      <w:pPr>
        <w:tabs>
          <w:tab w:val="left" w:pos="180"/>
        </w:tabs>
        <w:spacing w:before="312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570715" w:rsidRDefault="00BF68A0">
      <w:pPr>
        <w:spacing w:before="312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Мода и культура как параметры создания собственного костюма или комплекта одежды.</w:t>
      </w:r>
    </w:p>
    <w:p w:rsidR="00570715" w:rsidRDefault="00BF68A0">
      <w:pPr>
        <w:spacing w:before="31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570715" w:rsidRDefault="00BF68A0">
      <w:pPr>
        <w:spacing w:before="310" w:after="0" w:line="271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творческих эскизов по теме «Дизайн современной одежды».</w:t>
      </w:r>
    </w:p>
    <w:p w:rsidR="00570715" w:rsidRDefault="00BF68A0">
      <w:pPr>
        <w:tabs>
          <w:tab w:val="left" w:pos="180"/>
        </w:tabs>
        <w:spacing w:before="310"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570715" w:rsidRDefault="00BF68A0">
      <w:pPr>
        <w:tabs>
          <w:tab w:val="left" w:pos="180"/>
        </w:tabs>
        <w:spacing w:after="0" w:line="262" w:lineRule="auto"/>
        <w:ind w:left="14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570715" w:rsidRDefault="00BF68A0">
      <w:pPr>
        <w:spacing w:before="310" w:after="0" w:line="230" w:lineRule="auto"/>
        <w:ind w:left="14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— средства организации среды жизни людей и строительства нового мира.</w:t>
      </w:r>
    </w:p>
    <w:p w:rsidR="00570715" w:rsidRDefault="00570715">
      <w:pPr>
        <w:ind w:left="142"/>
        <w:rPr>
          <w:lang w:val="ru-RU"/>
        </w:rPr>
        <w:sectPr w:rsidR="00570715">
          <w:pgSz w:w="11900" w:h="16840"/>
          <w:pgMar w:top="298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570715" w:rsidRDefault="00570715">
      <w:pPr>
        <w:spacing w:after="78" w:line="220" w:lineRule="exact"/>
        <w:rPr>
          <w:lang w:val="ru-RU"/>
        </w:rPr>
      </w:pPr>
    </w:p>
    <w:p w:rsidR="00570715" w:rsidRDefault="00BF68A0">
      <w:pPr>
        <w:spacing w:after="0" w:line="262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(5 класс) НА УРОВНЕ ОСНОВНОГО ОБЩЕГО ОБРАЗОВАНИЯ</w:t>
      </w:r>
    </w:p>
    <w:p w:rsidR="00570715" w:rsidRDefault="00BF68A0">
      <w:pPr>
        <w:tabs>
          <w:tab w:val="left" w:pos="180"/>
        </w:tabs>
        <w:spacing w:before="346" w:after="0" w:line="271" w:lineRule="auto"/>
        <w:ind w:right="288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</w:p>
    <w:p w:rsidR="00570715" w:rsidRDefault="00BF68A0">
      <w:pPr>
        <w:tabs>
          <w:tab w:val="left" w:pos="180"/>
        </w:tabs>
        <w:spacing w:before="346" w:after="0" w:line="271" w:lineRule="auto"/>
        <w:ind w:right="288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570715" w:rsidRDefault="00BF68A0">
      <w:pPr>
        <w:spacing w:before="70" w:after="0" w:line="271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570715" w:rsidRDefault="00BF68A0">
      <w:pPr>
        <w:spacing w:before="70" w:after="0" w:line="281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570715" w:rsidRDefault="00BF68A0">
      <w:pPr>
        <w:spacing w:before="70" w:after="0" w:line="271" w:lineRule="auto"/>
        <w:ind w:right="86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70715" w:rsidRDefault="00BF68A0">
      <w:pPr>
        <w:tabs>
          <w:tab w:val="left" w:pos="180"/>
        </w:tabs>
        <w:spacing w:before="190" w:after="0"/>
        <w:ind w:right="14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</w:p>
    <w:p w:rsidR="00570715" w:rsidRDefault="00BF68A0">
      <w:pPr>
        <w:tabs>
          <w:tab w:val="left" w:pos="180"/>
        </w:tabs>
        <w:spacing w:before="190" w:after="0"/>
        <w:ind w:right="14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570715" w:rsidRDefault="00BF68A0">
      <w:pPr>
        <w:spacing w:before="70" w:after="0" w:line="283" w:lineRule="auto"/>
        <w:ind w:right="288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570715" w:rsidRDefault="00BF68A0">
      <w:pPr>
        <w:tabs>
          <w:tab w:val="left" w:pos="180"/>
        </w:tabs>
        <w:spacing w:before="190" w:after="0" w:line="286" w:lineRule="auto"/>
        <w:ind w:right="14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</w:p>
    <w:p w:rsidR="00570715" w:rsidRDefault="00BF68A0">
      <w:pPr>
        <w:tabs>
          <w:tab w:val="left" w:pos="180"/>
        </w:tabs>
        <w:spacing w:before="190" w:after="0" w:line="286" w:lineRule="auto"/>
        <w:ind w:right="144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570715" w:rsidRDefault="00BF68A0">
      <w:pPr>
        <w:spacing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570715" w:rsidRDefault="00BF68A0">
      <w:pPr>
        <w:tabs>
          <w:tab w:val="left" w:pos="180"/>
        </w:tabs>
        <w:spacing w:before="190" w:after="0" w:line="286" w:lineRule="auto"/>
        <w:ind w:right="14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</w:p>
    <w:p w:rsidR="00570715" w:rsidRDefault="00BF68A0">
      <w:pPr>
        <w:tabs>
          <w:tab w:val="left" w:pos="180"/>
        </w:tabs>
        <w:spacing w:before="190" w:after="0" w:line="286" w:lineRule="auto"/>
        <w:ind w:right="14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570715" w:rsidRDefault="00BF68A0">
      <w:pPr>
        <w:tabs>
          <w:tab w:val="left" w:pos="180"/>
        </w:tabs>
        <w:spacing w:before="190" w:after="0" w:line="271" w:lineRule="auto"/>
        <w:ind w:right="288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</w:p>
    <w:p w:rsidR="00570715" w:rsidRDefault="00BF68A0">
      <w:pPr>
        <w:tabs>
          <w:tab w:val="left" w:pos="180"/>
        </w:tabs>
        <w:spacing w:before="190" w:after="0" w:line="271" w:lineRule="auto"/>
        <w:ind w:right="288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570715" w:rsidRDefault="00BF68A0">
      <w:pPr>
        <w:spacing w:after="0" w:line="286" w:lineRule="auto"/>
        <w:ind w:left="180" w:right="57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</w:p>
    <w:p w:rsidR="00570715" w:rsidRDefault="00BF68A0">
      <w:pPr>
        <w:spacing w:after="0" w:line="286" w:lineRule="auto"/>
        <w:ind w:left="180" w:right="576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пространственных представлений и сенсорных способностей:</w:t>
      </w:r>
    </w:p>
    <w:p w:rsidR="00570715" w:rsidRDefault="00BF68A0">
      <w:pPr>
        <w:spacing w:after="0" w:line="286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</w:p>
    <w:p w:rsidR="00570715" w:rsidRDefault="00BF68A0">
      <w:pPr>
        <w:spacing w:after="0" w:line="286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</w:p>
    <w:p w:rsidR="00570715" w:rsidRDefault="00BF68A0">
      <w:pPr>
        <w:spacing w:after="0" w:line="286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</w:p>
    <w:p w:rsidR="00570715" w:rsidRDefault="00BF68A0">
      <w:pPr>
        <w:spacing w:after="0" w:line="286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</w:p>
    <w:p w:rsidR="00570715" w:rsidRDefault="00BF68A0">
      <w:pPr>
        <w:spacing w:after="0" w:line="286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:rsidR="00570715" w:rsidRDefault="00BF68A0">
      <w:pPr>
        <w:spacing w:after="0" w:line="286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</w:p>
    <w:p w:rsidR="00570715" w:rsidRDefault="00BF68A0">
      <w:pPr>
        <w:spacing w:after="0" w:line="286" w:lineRule="auto"/>
        <w:ind w:left="180" w:right="57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576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576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70715" w:rsidRDefault="00BF68A0">
      <w:pPr>
        <w:tabs>
          <w:tab w:val="left" w:pos="9781"/>
        </w:tabs>
        <w:spacing w:before="19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570715" w:rsidRDefault="00BF68A0">
      <w:pPr>
        <w:tabs>
          <w:tab w:val="left" w:pos="180"/>
          <w:tab w:val="left" w:pos="9781"/>
        </w:tabs>
        <w:spacing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570715" w:rsidRDefault="00BF68A0">
      <w:pPr>
        <w:tabs>
          <w:tab w:val="left" w:pos="180"/>
          <w:tab w:val="left" w:pos="9781"/>
        </w:tabs>
        <w:spacing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570715" w:rsidRDefault="00BF68A0">
      <w:pPr>
        <w:tabs>
          <w:tab w:val="left" w:pos="180"/>
          <w:tab w:val="left" w:pos="9781"/>
        </w:tabs>
        <w:spacing w:after="0" w:line="28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70715" w:rsidRDefault="00BF68A0">
      <w:pPr>
        <w:tabs>
          <w:tab w:val="left" w:pos="180"/>
          <w:tab w:val="left" w:pos="9781"/>
        </w:tabs>
        <w:spacing w:before="70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570715" w:rsidRDefault="00BF68A0">
      <w:pPr>
        <w:tabs>
          <w:tab w:val="left" w:pos="180"/>
          <w:tab w:val="left" w:pos="9781"/>
        </w:tabs>
        <w:spacing w:before="70" w:after="0" w:line="281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70715" w:rsidRDefault="00BF68A0">
      <w:pPr>
        <w:tabs>
          <w:tab w:val="left" w:pos="180"/>
          <w:tab w:val="left" w:pos="9781"/>
        </w:tabs>
        <w:spacing w:before="70" w:after="0" w:line="28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:rsidR="00570715" w:rsidRDefault="00BF68A0">
      <w:pPr>
        <w:tabs>
          <w:tab w:val="left" w:pos="180"/>
          <w:tab w:val="left" w:pos="9781"/>
        </w:tabs>
        <w:spacing w:before="70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1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коммуникативные, познавательные и культовые функции декоративно-прикладного искусства;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практическими навыками самостоятельного творческого создания орнаментов ленточных,сетчатых, центрических;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:rsidR="00570715" w:rsidRDefault="00BF68A0">
      <w:pPr>
        <w:tabs>
          <w:tab w:val="left" w:pos="180"/>
        </w:tabs>
        <w:spacing w:before="190" w:after="0" w:line="29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570715" w:rsidRDefault="00BF68A0">
      <w:pPr>
        <w:tabs>
          <w:tab w:val="left" w:pos="180"/>
        </w:tabs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</w:p>
    <w:p w:rsidR="00570715" w:rsidRDefault="00BF68A0">
      <w:pPr>
        <w:tabs>
          <w:tab w:val="left" w:pos="180"/>
        </w:tabs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570715" w:rsidRDefault="00BF68A0">
      <w:pPr>
        <w:tabs>
          <w:tab w:val="left" w:pos="180"/>
        </w:tabs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</w:p>
    <w:p w:rsidR="00570715" w:rsidRDefault="00BF68A0">
      <w:pPr>
        <w:tabs>
          <w:tab w:val="left" w:pos="180"/>
        </w:tabs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570715" w:rsidRDefault="00BF68A0">
      <w:pPr>
        <w:spacing w:after="0" w:line="262" w:lineRule="auto"/>
        <w:ind w:right="1008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«ЖИВОПИСЬ, ГРАФИКА, СКУЛЬПТУРА» (6 класс) НА УРОВНЕ ОСНОВНОГО ОБЩЕГО ОБРАЗОВАНИЯ</w:t>
      </w:r>
    </w:p>
    <w:p w:rsidR="00570715" w:rsidRDefault="00BF68A0">
      <w:pPr>
        <w:tabs>
          <w:tab w:val="left" w:pos="180"/>
        </w:tabs>
        <w:spacing w:before="346" w:after="0" w:line="271" w:lineRule="auto"/>
        <w:ind w:right="288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</w:p>
    <w:p w:rsidR="00570715" w:rsidRDefault="00BF68A0">
      <w:pPr>
        <w:tabs>
          <w:tab w:val="left" w:pos="180"/>
        </w:tabs>
        <w:spacing w:before="346" w:after="0" w:line="271" w:lineRule="auto"/>
        <w:ind w:right="288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570715" w:rsidRDefault="00BF68A0">
      <w:pPr>
        <w:spacing w:before="70" w:after="0" w:line="271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570715" w:rsidRDefault="00BF68A0">
      <w:pPr>
        <w:spacing w:before="70" w:after="0" w:line="281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570715" w:rsidRDefault="00BF68A0">
      <w:pPr>
        <w:spacing w:before="70" w:after="0" w:line="271" w:lineRule="auto"/>
        <w:ind w:right="86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70715" w:rsidRDefault="00BF68A0">
      <w:pPr>
        <w:tabs>
          <w:tab w:val="left" w:pos="180"/>
        </w:tabs>
        <w:spacing w:before="190" w:after="0"/>
        <w:ind w:right="14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</w:p>
    <w:p w:rsidR="00570715" w:rsidRDefault="00BF68A0">
      <w:pPr>
        <w:tabs>
          <w:tab w:val="left" w:pos="180"/>
        </w:tabs>
        <w:spacing w:before="190" w:after="0"/>
        <w:ind w:right="14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570715" w:rsidRDefault="00BF68A0">
      <w:pPr>
        <w:spacing w:before="70" w:after="0" w:line="283" w:lineRule="auto"/>
        <w:ind w:right="288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570715" w:rsidRDefault="00BF68A0">
      <w:pPr>
        <w:tabs>
          <w:tab w:val="left" w:pos="180"/>
        </w:tabs>
        <w:spacing w:before="190" w:after="0" w:line="286" w:lineRule="auto"/>
        <w:ind w:right="14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</w:p>
    <w:p w:rsidR="00570715" w:rsidRDefault="00BF68A0">
      <w:pPr>
        <w:tabs>
          <w:tab w:val="left" w:pos="180"/>
        </w:tabs>
        <w:spacing w:before="190" w:after="0" w:line="286" w:lineRule="auto"/>
        <w:ind w:right="14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человекомполноты проживаемой жизни.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570715" w:rsidRDefault="00BF68A0">
      <w:pPr>
        <w:tabs>
          <w:tab w:val="left" w:pos="180"/>
        </w:tabs>
        <w:spacing w:before="190" w:after="0" w:line="286" w:lineRule="auto"/>
        <w:ind w:right="14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</w:p>
    <w:p w:rsidR="00570715" w:rsidRDefault="00BF68A0">
      <w:pPr>
        <w:tabs>
          <w:tab w:val="left" w:pos="180"/>
        </w:tabs>
        <w:spacing w:before="190" w:after="0" w:line="286" w:lineRule="auto"/>
        <w:ind w:right="14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570715" w:rsidRDefault="00BF68A0">
      <w:pPr>
        <w:spacing w:before="19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70715" w:rsidRDefault="00BF68A0">
      <w:pPr>
        <w:tabs>
          <w:tab w:val="left" w:pos="180"/>
        </w:tabs>
        <w:spacing w:before="190" w:after="0" w:line="262" w:lineRule="auto"/>
        <w:ind w:right="-1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570715" w:rsidRDefault="00BF68A0">
      <w:pPr>
        <w:spacing w:after="0" w:line="286" w:lineRule="auto"/>
        <w:ind w:left="180" w:right="-12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</w:p>
    <w:p w:rsidR="00570715" w:rsidRDefault="00BF68A0">
      <w:pPr>
        <w:spacing w:after="0" w:line="286" w:lineRule="auto"/>
        <w:ind w:left="180" w:right="-12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пространственных представлений и сенсорных способностей:</w:t>
      </w:r>
    </w:p>
    <w:p w:rsidR="00570715" w:rsidRDefault="00BF68A0">
      <w:pPr>
        <w:spacing w:after="0" w:line="286" w:lineRule="auto"/>
        <w:ind w:left="180"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</w:p>
    <w:p w:rsidR="00570715" w:rsidRDefault="00BF68A0">
      <w:pPr>
        <w:spacing w:after="0" w:line="286" w:lineRule="auto"/>
        <w:ind w:left="180"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</w:p>
    <w:p w:rsidR="00570715" w:rsidRDefault="00BF68A0">
      <w:pPr>
        <w:spacing w:after="0" w:line="286" w:lineRule="auto"/>
        <w:ind w:left="180"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</w:p>
    <w:p w:rsidR="00570715" w:rsidRDefault="00BF68A0">
      <w:pPr>
        <w:spacing w:after="0" w:line="286" w:lineRule="auto"/>
        <w:ind w:left="180"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</w:p>
    <w:p w:rsidR="00570715" w:rsidRDefault="00BF68A0">
      <w:pPr>
        <w:spacing w:after="0" w:line="286" w:lineRule="auto"/>
        <w:ind w:left="180"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:rsidR="00570715" w:rsidRDefault="00BF68A0">
      <w:pPr>
        <w:spacing w:after="0" w:line="286" w:lineRule="auto"/>
        <w:ind w:left="180"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</w:p>
    <w:p w:rsidR="00570715" w:rsidRDefault="00BF68A0">
      <w:pPr>
        <w:spacing w:after="0" w:line="286" w:lineRule="auto"/>
        <w:ind w:left="180" w:right="-1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570715" w:rsidRDefault="00BF68A0">
      <w:pPr>
        <w:tabs>
          <w:tab w:val="left" w:pos="180"/>
        </w:tabs>
        <w:spacing w:before="72" w:after="0" w:line="28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576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12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12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творческого, художественного или исследовательского опыта;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70715" w:rsidRDefault="00BF68A0">
      <w:pPr>
        <w:spacing w:before="190" w:after="0" w:line="230" w:lineRule="auto"/>
        <w:ind w:left="180" w:right="-38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570715" w:rsidRDefault="00BF68A0">
      <w:pPr>
        <w:tabs>
          <w:tab w:val="left" w:pos="180"/>
        </w:tabs>
        <w:spacing w:after="0" w:line="286" w:lineRule="auto"/>
        <w:ind w:right="-3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570715" w:rsidRDefault="00BF68A0">
      <w:pPr>
        <w:tabs>
          <w:tab w:val="left" w:pos="180"/>
        </w:tabs>
        <w:spacing w:after="0" w:line="286" w:lineRule="auto"/>
        <w:ind w:right="-3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570715" w:rsidRDefault="00BF68A0">
      <w:pPr>
        <w:tabs>
          <w:tab w:val="left" w:pos="180"/>
        </w:tabs>
        <w:spacing w:after="0" w:line="286" w:lineRule="auto"/>
        <w:ind w:right="-38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70715" w:rsidRDefault="00BF68A0">
      <w:pPr>
        <w:tabs>
          <w:tab w:val="left" w:pos="180"/>
        </w:tabs>
        <w:spacing w:before="70" w:after="0" w:line="281" w:lineRule="auto"/>
        <w:ind w:right="-3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570715" w:rsidRDefault="00BF68A0">
      <w:pPr>
        <w:tabs>
          <w:tab w:val="left" w:pos="180"/>
        </w:tabs>
        <w:spacing w:before="70" w:after="0" w:line="281" w:lineRule="auto"/>
        <w:ind w:right="-38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38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3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3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3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</w:p>
    <w:p w:rsidR="00570715" w:rsidRDefault="00BF68A0">
      <w:pPr>
        <w:tabs>
          <w:tab w:val="left" w:pos="180"/>
        </w:tabs>
        <w:spacing w:before="70" w:after="0" w:line="286" w:lineRule="auto"/>
        <w:ind w:right="-38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деления пространственных искусств на виды; </w:t>
      </w:r>
    </w:p>
    <w:p w:rsidR="00570715" w:rsidRDefault="00BF68A0">
      <w:pPr>
        <w:tabs>
          <w:tab w:val="left" w:pos="180"/>
        </w:tabs>
        <w:spacing w:before="190" w:after="0" w:line="281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изобразительного искусства и его выразительные средства: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различных художественных техниках в использовании художественных материалов;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роль рисунка как основы изобразительной деятельности;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учебного рисунка — светотеневого изображения объёмных форм;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понятия графической грамоты изображения предмета «освещённая часть», «блик»,«полутень», «собственная тень», «падающая тень» и уметь их применять в практике рисунка;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содержание понятий «тон», «тональные отношения» и иметь опыт их визуальногоанализа;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линейного рисунка, понимать выразительные возможности линии;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цветоведения: характеризовать основные и составные цвета, дополнительные цвета —и значение этих знаний для искусства живописи;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570715" w:rsidRDefault="00BF68A0">
      <w:pPr>
        <w:tabs>
          <w:tab w:val="left" w:pos="180"/>
        </w:tabs>
        <w:spacing w:before="190" w:after="0"/>
        <w:ind w:right="4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Жанры изобразительного искусства: </w:t>
      </w:r>
    </w:p>
    <w:p w:rsidR="00570715" w:rsidRDefault="00BF68A0">
      <w:pPr>
        <w:tabs>
          <w:tab w:val="left" w:pos="180"/>
        </w:tabs>
        <w:spacing w:before="190" w:after="0"/>
        <w:ind w:right="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«жанры в изобразительном искусстве», перечислять жанры; </w:t>
      </w:r>
    </w:p>
    <w:p w:rsidR="00570715" w:rsidRDefault="00BF68A0">
      <w:pPr>
        <w:tabs>
          <w:tab w:val="left" w:pos="180"/>
        </w:tabs>
        <w:spacing w:before="190" w:after="0"/>
        <w:ind w:right="4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Натюрморт: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об освещении как средстве выявления объёма предмета;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графического натюрморта;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иметь опыт создания натюрморта средствами живописи.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Портрет: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портретного изображения человека в разные эпохи как последовательности изменений представления о человеке;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содержание портретного образа в искусстве Древнего Рима, эпохи Возрождения и Нового времени;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др.);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скульптурном портрете в истории искусства, о выражении характера</w:t>
      </w:r>
    </w:p>
    <w:p w:rsidR="00570715" w:rsidRDefault="00BF68A0">
      <w:pPr>
        <w:tabs>
          <w:tab w:val="left" w:pos="180"/>
        </w:tabs>
        <w:spacing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человека и образа эпохи в скульптурном портрете; </w:t>
      </w:r>
    </w:p>
    <w:p w:rsidR="00570715" w:rsidRDefault="00BF68A0">
      <w:pPr>
        <w:tabs>
          <w:tab w:val="left" w:pos="180"/>
        </w:tabs>
        <w:spacing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начальный опыт лепки головы человека; </w:t>
      </w:r>
    </w:p>
    <w:p w:rsidR="00570715" w:rsidRDefault="00BF68A0">
      <w:pPr>
        <w:tabs>
          <w:tab w:val="left" w:pos="180"/>
        </w:tabs>
        <w:spacing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графического портретного изображения как нового для себя видения индивидуальности человека; </w:t>
      </w:r>
    </w:p>
    <w:p w:rsidR="00570715" w:rsidRDefault="00BF68A0">
      <w:pPr>
        <w:tabs>
          <w:tab w:val="left" w:pos="180"/>
        </w:tabs>
        <w:spacing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570715" w:rsidRDefault="00BF68A0">
      <w:pPr>
        <w:tabs>
          <w:tab w:val="left" w:pos="180"/>
        </w:tabs>
        <w:spacing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570715" w:rsidRDefault="00BF68A0">
      <w:pPr>
        <w:tabs>
          <w:tab w:val="left" w:pos="180"/>
        </w:tabs>
        <w:spacing w:after="0" w:line="28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жанре портрета в искусстве ХХ в. — западном и отечественном.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Пейзаж: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построения линейной перспективы и уметь применять их в рисунке;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воздушной перспективы и уметь их применять на практике;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морских пейзажах И. Айвазовского;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живописного изображения различных активно выраженных состояний природы;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городского пейзажа — по памяти или представлению;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</w:p>
    <w:p w:rsidR="00570715" w:rsidRDefault="00BF68A0">
      <w:pPr>
        <w:tabs>
          <w:tab w:val="left" w:pos="180"/>
        </w:tabs>
        <w:spacing w:before="192" w:after="0" w:line="29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Бытовой жанр: 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понятия «тематическая картина», «станковая живопись», «монументальная живопись»; перечислять основные жанры тематической картины; 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</w:p>
    <w:p w:rsidR="00570715" w:rsidRDefault="00BF68A0">
      <w:pPr>
        <w:tabs>
          <w:tab w:val="left" w:pos="180"/>
        </w:tabs>
        <w:spacing w:before="190" w:after="0" w:line="286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570715" w:rsidRDefault="00BF68A0">
      <w:pPr>
        <w:tabs>
          <w:tab w:val="left" w:pos="180"/>
        </w:tabs>
        <w:spacing w:after="0" w:line="286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</w:p>
    <w:p w:rsidR="00570715" w:rsidRDefault="00BF68A0">
      <w:pPr>
        <w:tabs>
          <w:tab w:val="left" w:pos="180"/>
        </w:tabs>
        <w:spacing w:after="0" w:line="286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570715" w:rsidRDefault="00BF68A0">
      <w:pPr>
        <w:tabs>
          <w:tab w:val="left" w:pos="180"/>
        </w:tabs>
        <w:spacing w:after="0" w:line="286" w:lineRule="auto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570715" w:rsidRDefault="00BF68A0">
      <w:pPr>
        <w:tabs>
          <w:tab w:val="left" w:pos="180"/>
        </w:tabs>
        <w:spacing w:after="0" w:line="286" w:lineRule="auto"/>
        <w:ind w:right="144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570715" w:rsidRDefault="00BF68A0">
      <w:pPr>
        <w:tabs>
          <w:tab w:val="left" w:pos="180"/>
        </w:tabs>
        <w:spacing w:before="192"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Исторический жанр: </w:t>
      </w:r>
    </w:p>
    <w:p w:rsidR="00570715" w:rsidRDefault="00BF68A0">
      <w:pPr>
        <w:tabs>
          <w:tab w:val="left" w:pos="180"/>
        </w:tabs>
        <w:spacing w:before="192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570715" w:rsidRDefault="00BF68A0">
      <w:pPr>
        <w:tabs>
          <w:tab w:val="left" w:pos="180"/>
        </w:tabs>
        <w:spacing w:before="192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авторов, узнавать и уметь объяснять содержание таких картин, как «Последний день Помпеи»К. Брюллова, «Боярыня Морозова» и другие картины В. Сурикова, «Бурлаки на Волге» И. Репина;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</w:p>
    <w:p w:rsidR="00570715" w:rsidRDefault="00BF68A0">
      <w:pPr>
        <w:tabs>
          <w:tab w:val="left" w:pos="180"/>
        </w:tabs>
        <w:spacing w:before="192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570715" w:rsidRDefault="00BF68A0">
      <w:pPr>
        <w:tabs>
          <w:tab w:val="left" w:pos="180"/>
        </w:tabs>
        <w:spacing w:before="192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авторов таких произведений, как «Давид» Микеланджело, «Весна»С. Боттичелли; </w:t>
      </w:r>
    </w:p>
    <w:p w:rsidR="00570715" w:rsidRDefault="00BF68A0">
      <w:pPr>
        <w:tabs>
          <w:tab w:val="left" w:pos="180"/>
        </w:tabs>
        <w:spacing w:before="192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570715" w:rsidRDefault="00BF68A0">
      <w:pPr>
        <w:tabs>
          <w:tab w:val="left" w:pos="180"/>
        </w:tabs>
        <w:spacing w:before="192" w:after="0" w:line="288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Библейские темы в изобразительном искусстве: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знать, объяснять содержание, узнавать произведения великих европейских художников на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темы, такие как «Сикстинская мадонна» Рафаэля, «Тайная вечеря» Леонардо да Винчи,«Возвращение блудного сына» и «Святое семейство» Рембрандта и др.; в скульптуре «Пьета»Микеланджело и др.;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картинах на библейские темы в истории русского искусства;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 содержании знаменитых русских картин на библейские темы, таких как«Явление Христа народу» А. Иванова, «Христос в пустыне» И. Крамского, «Тайная вечеря» Н. Ге,«Христос и грешница» В. Поленова и др.;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смысловом различии между иконой и картиной на библейские темы;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</w:p>
    <w:p w:rsidR="00570715" w:rsidRDefault="00BF68A0">
      <w:pPr>
        <w:tabs>
          <w:tab w:val="left" w:pos="180"/>
        </w:tabs>
        <w:spacing w:before="190" w:after="0" w:line="288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570715" w:rsidRDefault="00BF68A0">
      <w:pPr>
        <w:tabs>
          <w:tab w:val="left" w:pos="18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</w:p>
    <w:p w:rsidR="00570715" w:rsidRDefault="00BF68A0">
      <w:pPr>
        <w:tabs>
          <w:tab w:val="left" w:pos="180"/>
        </w:tabs>
        <w:spacing w:after="0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570715" w:rsidRDefault="00BF68A0">
      <w:pPr>
        <w:spacing w:after="0" w:line="262" w:lineRule="auto"/>
        <w:ind w:right="288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«АРХИТЕКТУРА И ДИЗАЙН» (7 класс) НА УРОВНЕ ОСНОВНОГО ОБЩЕГО ОБРАЗОВАНИЯ</w:t>
      </w:r>
    </w:p>
    <w:p w:rsidR="00570715" w:rsidRDefault="00BF68A0">
      <w:pPr>
        <w:spacing w:before="394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570715" w:rsidRDefault="00BF68A0">
      <w:pPr>
        <w:spacing w:before="310" w:after="0" w:line="271" w:lineRule="auto"/>
        <w:ind w:right="7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570715" w:rsidRDefault="00BF68A0">
      <w:pPr>
        <w:spacing w:before="312" w:after="0" w:line="281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570715" w:rsidRDefault="00BF68A0">
      <w:pPr>
        <w:spacing w:before="67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</w:p>
    <w:p w:rsidR="00570715" w:rsidRDefault="00BF68A0">
      <w:pPr>
        <w:spacing w:before="310" w:after="34" w:line="286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1720"/>
        <w:gridCol w:w="1900"/>
        <w:gridCol w:w="1220"/>
        <w:gridCol w:w="1040"/>
        <w:gridCol w:w="1440"/>
      </w:tblGrid>
      <w:tr w:rsidR="00570715">
        <w:trPr>
          <w:trHeight w:hRule="exact" w:val="338"/>
        </w:trPr>
        <w:tc>
          <w:tcPr>
            <w:tcW w:w="3214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художественно-практической </w:t>
            </w:r>
          </w:p>
        </w:tc>
        <w:tc>
          <w:tcPr>
            <w:tcW w:w="172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деятельности </w:t>
            </w:r>
          </w:p>
        </w:tc>
        <w:tc>
          <w:tcPr>
            <w:tcW w:w="19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обучающегося, </w:t>
            </w:r>
          </w:p>
        </w:tc>
        <w:tc>
          <w:tcPr>
            <w:tcW w:w="122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который </w:t>
            </w:r>
          </w:p>
        </w:tc>
        <w:tc>
          <w:tcPr>
            <w:tcW w:w="104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учится </w:t>
            </w:r>
          </w:p>
        </w:tc>
        <w:tc>
          <w:tcPr>
            <w:tcW w:w="144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ind w:left="16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чувственно-</w:t>
            </w:r>
          </w:p>
        </w:tc>
      </w:tr>
    </w:tbl>
    <w:p w:rsidR="00570715" w:rsidRDefault="00BF68A0">
      <w:pPr>
        <w:spacing w:before="34"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эмоциональному восприятию и творческому созиданию художественного образа.</w:t>
      </w:r>
    </w:p>
    <w:p w:rsidR="00570715" w:rsidRDefault="00BF68A0">
      <w:pPr>
        <w:spacing w:before="672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2. Гражданское воспитание</w:t>
      </w:r>
    </w:p>
    <w:p w:rsidR="00570715" w:rsidRDefault="00BF68A0">
      <w:pPr>
        <w:tabs>
          <w:tab w:val="left" w:pos="180"/>
        </w:tabs>
        <w:spacing w:before="312" w:after="34" w:line="262" w:lineRule="auto"/>
        <w:jc w:val="both"/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активное приобщение обучающихся к ценностям мировой и отечественной культуры. </w:t>
      </w:r>
      <w:r>
        <w:rPr>
          <w:rFonts w:ascii="Times New Roman" w:eastAsia="Times New Roman" w:hAnsi="Times New Roman"/>
          <w:color w:val="000000"/>
          <w:sz w:val="24"/>
        </w:rPr>
        <w:t>При этом реализуются задачи социализации и гражданского воспитания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4"/>
        <w:gridCol w:w="1660"/>
        <w:gridCol w:w="1060"/>
        <w:gridCol w:w="1020"/>
        <w:gridCol w:w="1680"/>
        <w:gridCol w:w="400"/>
        <w:gridCol w:w="920"/>
        <w:gridCol w:w="1300"/>
        <w:gridCol w:w="1180"/>
      </w:tblGrid>
      <w:tr w:rsidR="00570715">
        <w:trPr>
          <w:trHeight w:hRule="exact" w:val="338"/>
        </w:trPr>
        <w:tc>
          <w:tcPr>
            <w:tcW w:w="1334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школьника. </w:t>
            </w:r>
          </w:p>
        </w:tc>
        <w:tc>
          <w:tcPr>
            <w:tcW w:w="166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Формируется </w:t>
            </w:r>
          </w:p>
        </w:tc>
        <w:tc>
          <w:tcPr>
            <w:tcW w:w="106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чувство </w:t>
            </w:r>
          </w:p>
        </w:tc>
        <w:tc>
          <w:tcPr>
            <w:tcW w:w="102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личной </w:t>
            </w:r>
          </w:p>
        </w:tc>
        <w:tc>
          <w:tcPr>
            <w:tcW w:w="168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причастности </w:t>
            </w:r>
          </w:p>
        </w:tc>
        <w:tc>
          <w:tcPr>
            <w:tcW w:w="4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 </w:t>
            </w:r>
          </w:p>
        </w:tc>
        <w:tc>
          <w:tcPr>
            <w:tcW w:w="92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</w:t>
            </w:r>
          </w:p>
        </w:tc>
        <w:tc>
          <w:tcPr>
            <w:tcW w:w="13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общества. </w:t>
            </w:r>
          </w:p>
        </w:tc>
        <w:tc>
          <w:tcPr>
            <w:tcW w:w="118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ind w:left="11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</w:p>
        </w:tc>
      </w:tr>
    </w:tbl>
    <w:p w:rsidR="00570715" w:rsidRDefault="00BF68A0">
      <w:pPr>
        <w:spacing w:before="34" w:after="36" w:line="281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рассматривается как особый язык, развивающий коммуникативные умения. В рамках предмета«Изобразительное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600"/>
        <w:gridCol w:w="1760"/>
        <w:gridCol w:w="1440"/>
        <w:gridCol w:w="1680"/>
        <w:gridCol w:w="1680"/>
        <w:gridCol w:w="1460"/>
        <w:gridCol w:w="960"/>
      </w:tblGrid>
      <w:tr w:rsidR="00570715">
        <w:trPr>
          <w:trHeight w:hRule="exact" w:val="334"/>
        </w:trPr>
        <w:tc>
          <w:tcPr>
            <w:tcW w:w="974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4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условия </w:t>
            </w:r>
          </w:p>
        </w:tc>
        <w:tc>
          <w:tcPr>
            <w:tcW w:w="6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4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для </w:t>
            </w:r>
          </w:p>
        </w:tc>
        <w:tc>
          <w:tcPr>
            <w:tcW w:w="176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4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разнообразной </w:t>
            </w:r>
          </w:p>
        </w:tc>
        <w:tc>
          <w:tcPr>
            <w:tcW w:w="144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4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совместной </w:t>
            </w:r>
          </w:p>
        </w:tc>
        <w:tc>
          <w:tcPr>
            <w:tcW w:w="168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4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деятельности, </w:t>
            </w:r>
          </w:p>
        </w:tc>
        <w:tc>
          <w:tcPr>
            <w:tcW w:w="168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4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способствуют </w:t>
            </w:r>
          </w:p>
        </w:tc>
        <w:tc>
          <w:tcPr>
            <w:tcW w:w="146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4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пониманию </w:t>
            </w:r>
          </w:p>
        </w:tc>
        <w:tc>
          <w:tcPr>
            <w:tcW w:w="96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4" w:after="0" w:line="230" w:lineRule="auto"/>
              <w:ind w:left="98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другого,</w:t>
            </w:r>
          </w:p>
        </w:tc>
      </w:tr>
    </w:tbl>
    <w:p w:rsidR="00570715" w:rsidRDefault="00BF68A0">
      <w:pPr>
        <w:spacing w:before="36" w:after="0" w:line="230" w:lineRule="auto"/>
        <w:jc w:val="both"/>
      </w:pPr>
      <w:r>
        <w:rPr>
          <w:rFonts w:ascii="Times New Roman" w:eastAsia="Times New Roman" w:hAnsi="Times New Roman"/>
          <w:color w:val="000000"/>
          <w:sz w:val="24"/>
        </w:rPr>
        <w:t>становлению чувства личной ответственности.</w:t>
      </w:r>
    </w:p>
    <w:p w:rsidR="00570715" w:rsidRDefault="00BF68A0">
      <w:pPr>
        <w:spacing w:before="670" w:after="0" w:line="230" w:lineRule="auto"/>
        <w:ind w:left="180"/>
        <w:jc w:val="both"/>
      </w:pPr>
      <w:r>
        <w:rPr>
          <w:rFonts w:ascii="Times New Roman" w:eastAsia="Times New Roman" w:hAnsi="Times New Roman"/>
          <w:b/>
          <w:i/>
          <w:color w:val="000000"/>
          <w:sz w:val="24"/>
        </w:rPr>
        <w:t>3. Духовно-нравственное воспитание</w:t>
      </w:r>
    </w:p>
    <w:p w:rsidR="00570715" w:rsidRDefault="00BF68A0">
      <w:pPr>
        <w:spacing w:after="0" w:line="286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570715" w:rsidRDefault="00BF68A0">
      <w:pPr>
        <w:spacing w:before="672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4. Эстетическое воспитание</w:t>
      </w:r>
    </w:p>
    <w:p w:rsidR="00570715" w:rsidRDefault="00BF68A0">
      <w:pPr>
        <w:spacing w:before="310" w:after="0" w:line="286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70715" w:rsidRDefault="00BF68A0">
      <w:pPr>
        <w:spacing w:before="67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</w:p>
    <w:p w:rsidR="00570715" w:rsidRDefault="00BF68A0">
      <w:pPr>
        <w:spacing w:before="310" w:after="34" w:line="271" w:lineRule="auto"/>
        <w:ind w:right="28" w:firstLine="180"/>
        <w:jc w:val="both"/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</w:t>
      </w:r>
      <w:r>
        <w:rPr>
          <w:rFonts w:ascii="Times New Roman" w:eastAsia="Times New Roman" w:hAnsi="Times New Roman"/>
          <w:color w:val="000000"/>
          <w:sz w:val="24"/>
        </w:rPr>
        <w:t>Воспитывается эмоционально окрашенный интерес к жизни. Навыки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1640"/>
        <w:gridCol w:w="1560"/>
        <w:gridCol w:w="380"/>
        <w:gridCol w:w="1200"/>
        <w:gridCol w:w="1160"/>
        <w:gridCol w:w="1200"/>
        <w:gridCol w:w="500"/>
        <w:gridCol w:w="840"/>
      </w:tblGrid>
      <w:tr w:rsidR="00570715">
        <w:trPr>
          <w:trHeight w:hRule="exact" w:val="338"/>
        </w:trPr>
        <w:tc>
          <w:tcPr>
            <w:tcW w:w="2074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исследовательской </w:t>
            </w:r>
          </w:p>
        </w:tc>
        <w:tc>
          <w:tcPr>
            <w:tcW w:w="164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деятельности </w:t>
            </w:r>
          </w:p>
        </w:tc>
        <w:tc>
          <w:tcPr>
            <w:tcW w:w="156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развиваются </w:t>
            </w:r>
          </w:p>
        </w:tc>
        <w:tc>
          <w:tcPr>
            <w:tcW w:w="38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2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процессе </w:t>
            </w:r>
          </w:p>
        </w:tc>
        <w:tc>
          <w:tcPr>
            <w:tcW w:w="116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учебных </w:t>
            </w:r>
          </w:p>
        </w:tc>
        <w:tc>
          <w:tcPr>
            <w:tcW w:w="12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проектов </w:t>
            </w:r>
          </w:p>
        </w:tc>
        <w:tc>
          <w:tcPr>
            <w:tcW w:w="50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840" w:type="dxa"/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36" w:after="0" w:line="230" w:lineRule="auto"/>
              <w:ind w:left="12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уроках</w:t>
            </w:r>
          </w:p>
        </w:tc>
      </w:tr>
    </w:tbl>
    <w:p w:rsidR="00570715" w:rsidRDefault="00BF68A0">
      <w:pPr>
        <w:spacing w:before="36"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570715" w:rsidRDefault="00BF68A0">
      <w:pPr>
        <w:spacing w:before="672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6. Экологическое воспитание</w:t>
      </w:r>
    </w:p>
    <w:p w:rsidR="00570715" w:rsidRDefault="00BF68A0">
      <w:pPr>
        <w:spacing w:before="310" w:after="0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70715" w:rsidRDefault="00BF68A0">
      <w:pPr>
        <w:spacing w:before="67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7. Трудовое воспитание</w:t>
      </w:r>
    </w:p>
    <w:p w:rsidR="00570715" w:rsidRDefault="00BF68A0">
      <w:pPr>
        <w:spacing w:before="310" w:after="0" w:line="271" w:lineRule="auto"/>
        <w:ind w:right="50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570715" w:rsidRDefault="00BF68A0">
      <w:pPr>
        <w:tabs>
          <w:tab w:val="left" w:pos="180"/>
        </w:tabs>
        <w:spacing w:before="670" w:after="0" w:line="312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</w:p>
    <w:p w:rsidR="00570715" w:rsidRDefault="00BF68A0">
      <w:pPr>
        <w:tabs>
          <w:tab w:val="left" w:pos="180"/>
        </w:tabs>
        <w:spacing w:before="670" w:after="0" w:line="31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570715" w:rsidRDefault="00BF68A0">
      <w:pPr>
        <w:spacing w:before="67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70715" w:rsidRDefault="00BF68A0">
      <w:pPr>
        <w:tabs>
          <w:tab w:val="left" w:pos="180"/>
        </w:tabs>
        <w:spacing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570715" w:rsidRDefault="00BF68A0">
      <w:pPr>
        <w:spacing w:after="0" w:line="473" w:lineRule="auto"/>
        <w:ind w:left="180" w:right="57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</w:p>
    <w:p w:rsidR="00570715" w:rsidRDefault="00BF68A0">
      <w:pPr>
        <w:spacing w:after="0" w:line="473" w:lineRule="auto"/>
        <w:ind w:left="180" w:right="576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</w:p>
    <w:p w:rsidR="00570715" w:rsidRDefault="00BF68A0">
      <w:pPr>
        <w:spacing w:after="0" w:line="473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</w:p>
    <w:p w:rsidR="00570715" w:rsidRDefault="00BF68A0">
      <w:pPr>
        <w:spacing w:after="0" w:line="473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</w:p>
    <w:p w:rsidR="00570715" w:rsidRDefault="00BF68A0">
      <w:pPr>
        <w:spacing w:after="0" w:line="473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</w:p>
    <w:p w:rsidR="00570715" w:rsidRDefault="00BF68A0">
      <w:pPr>
        <w:spacing w:after="0" w:line="473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</w:p>
    <w:p w:rsidR="00570715" w:rsidRDefault="00BF68A0">
      <w:pPr>
        <w:spacing w:after="0" w:line="473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:rsidR="00570715" w:rsidRDefault="00BF68A0">
      <w:pPr>
        <w:spacing w:after="0" w:line="473" w:lineRule="auto"/>
        <w:ind w:left="180" w:right="5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</w:p>
    <w:p w:rsidR="00570715" w:rsidRDefault="00BF68A0">
      <w:pPr>
        <w:spacing w:after="0" w:line="473" w:lineRule="auto"/>
        <w:ind w:left="180" w:right="57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570715" w:rsidRDefault="00BF68A0">
      <w:pPr>
        <w:tabs>
          <w:tab w:val="left" w:pos="180"/>
        </w:tabs>
        <w:spacing w:before="310" w:after="0" w:line="382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</w:p>
    <w:p w:rsidR="00570715" w:rsidRDefault="00BF68A0">
      <w:pPr>
        <w:tabs>
          <w:tab w:val="left" w:pos="180"/>
        </w:tabs>
        <w:spacing w:before="310" w:after="0" w:line="38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</w:p>
    <w:p w:rsidR="00570715" w:rsidRDefault="00BF68A0">
      <w:pPr>
        <w:tabs>
          <w:tab w:val="left" w:pos="180"/>
        </w:tabs>
        <w:spacing w:before="310" w:after="0" w:line="382" w:lineRule="auto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570715" w:rsidRDefault="00BF68A0">
      <w:pPr>
        <w:tabs>
          <w:tab w:val="left" w:pos="180"/>
        </w:tabs>
        <w:spacing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70715" w:rsidRDefault="00BF68A0">
      <w:pPr>
        <w:spacing w:before="31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570715" w:rsidRDefault="00BF68A0">
      <w:pPr>
        <w:spacing w:before="312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570715" w:rsidRDefault="00BF68A0">
      <w:pPr>
        <w:tabs>
          <w:tab w:val="left" w:pos="180"/>
        </w:tabs>
        <w:spacing w:before="312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570715" w:rsidRDefault="00BF68A0">
      <w:pPr>
        <w:spacing w:before="31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570715" w:rsidRDefault="00BF68A0">
      <w:pPr>
        <w:spacing w:before="31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уметь работать с электронными учебными пособиями и учебниками;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70715" w:rsidRDefault="00BF68A0">
      <w:pPr>
        <w:spacing w:before="67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570715" w:rsidRDefault="00BF68A0">
      <w:pPr>
        <w:spacing w:before="312" w:after="0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570715" w:rsidRDefault="00BF68A0">
      <w:pPr>
        <w:spacing w:before="310" w:after="0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поручения, подчиняться, ответственно относиться к задачам, своей роли в достижении общего результата.</w:t>
      </w:r>
    </w:p>
    <w:p w:rsidR="00570715" w:rsidRDefault="00BF68A0">
      <w:pPr>
        <w:spacing w:before="67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570715" w:rsidRDefault="00BF68A0">
      <w:pPr>
        <w:tabs>
          <w:tab w:val="left" w:pos="180"/>
        </w:tabs>
        <w:spacing w:after="0" w:line="355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</w:p>
    <w:p w:rsidR="00570715" w:rsidRDefault="00BF68A0">
      <w:pPr>
        <w:tabs>
          <w:tab w:val="left" w:pos="180"/>
        </w:tabs>
        <w:spacing w:after="0" w:line="355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570715" w:rsidRDefault="00BF68A0">
      <w:pPr>
        <w:tabs>
          <w:tab w:val="left" w:pos="180"/>
        </w:tabs>
        <w:spacing w:after="0" w:line="355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570715" w:rsidRDefault="00BF68A0">
      <w:pPr>
        <w:tabs>
          <w:tab w:val="left" w:pos="180"/>
        </w:tabs>
        <w:spacing w:after="0" w:line="355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70715" w:rsidRDefault="00BF68A0">
      <w:pPr>
        <w:tabs>
          <w:tab w:val="left" w:pos="180"/>
        </w:tabs>
        <w:spacing w:after="0" w:line="362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</w:p>
    <w:p w:rsidR="00570715" w:rsidRDefault="00BF68A0">
      <w:pPr>
        <w:tabs>
          <w:tab w:val="left" w:pos="180"/>
        </w:tabs>
        <w:spacing w:after="0" w:line="36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570715" w:rsidRDefault="00BF68A0">
      <w:pPr>
        <w:tabs>
          <w:tab w:val="left" w:pos="180"/>
        </w:tabs>
        <w:spacing w:after="0" w:line="3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70715" w:rsidRDefault="00BF68A0">
      <w:pPr>
        <w:tabs>
          <w:tab w:val="left" w:pos="180"/>
        </w:tabs>
        <w:spacing w:after="0" w:line="391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:rsidR="00570715" w:rsidRDefault="00BF68A0">
      <w:pPr>
        <w:tabs>
          <w:tab w:val="left" w:pos="180"/>
        </w:tabs>
        <w:spacing w:after="0" w:line="39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:rsidR="00570715" w:rsidRDefault="00BF68A0">
      <w:pPr>
        <w:tabs>
          <w:tab w:val="left" w:pos="180"/>
        </w:tabs>
        <w:spacing w:after="0" w:line="39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570715" w:rsidRDefault="00BF68A0">
      <w:pPr>
        <w:tabs>
          <w:tab w:val="left" w:pos="180"/>
        </w:tabs>
        <w:spacing w:after="0" w:line="39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570715" w:rsidRDefault="00BF68A0">
      <w:pPr>
        <w:tabs>
          <w:tab w:val="left" w:pos="180"/>
        </w:tabs>
        <w:spacing w:after="0" w:line="39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</w:p>
    <w:p w:rsidR="00570715" w:rsidRDefault="00BF68A0">
      <w:pPr>
        <w:tabs>
          <w:tab w:val="left" w:pos="180"/>
        </w:tabs>
        <w:spacing w:after="0" w:line="391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570715" w:rsidRDefault="00BF68A0">
      <w:pPr>
        <w:spacing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70715" w:rsidRDefault="00BF68A0">
      <w:pPr>
        <w:tabs>
          <w:tab w:val="left" w:pos="180"/>
        </w:tabs>
        <w:spacing w:after="0" w:line="37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</w:p>
    <w:p w:rsidR="00570715" w:rsidRDefault="00BF68A0">
      <w:pPr>
        <w:tabs>
          <w:tab w:val="left" w:pos="180"/>
        </w:tabs>
        <w:spacing w:after="0" w:line="37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архитектуры и дизайна в построении предметно-пространственной среды жизнедеятельности человека; </w:t>
      </w:r>
    </w:p>
    <w:p w:rsidR="00570715" w:rsidRDefault="00BF68A0">
      <w:pPr>
        <w:tabs>
          <w:tab w:val="left" w:pos="180"/>
        </w:tabs>
        <w:spacing w:after="0" w:line="37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влиянии предметно-пространственной среды на чувства, установки и поведение человека; </w:t>
      </w:r>
    </w:p>
    <w:p w:rsidR="00570715" w:rsidRDefault="00BF68A0">
      <w:pPr>
        <w:tabs>
          <w:tab w:val="left" w:pos="180"/>
        </w:tabs>
        <w:spacing w:after="0" w:line="37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том, как предметно-пространственная среда организует деятельность человека ипредставления о самом себе; </w:t>
      </w:r>
    </w:p>
    <w:p w:rsidR="00570715" w:rsidRDefault="00BF68A0">
      <w:pPr>
        <w:tabs>
          <w:tab w:val="left" w:pos="180"/>
        </w:tabs>
        <w:spacing w:after="0" w:line="37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Графический дизайн: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формальной композиции и её значение как основы языка конструктивных искусств;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основные средства — требования к композиции;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и объяснять основные типы формальной композиции;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различные формальные композиции на плоскости в зависимости от поставленных задач;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при творческом построении композиции листа композиционную доминанту;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формальные композиции на выражение в них движения и статики;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вариативности в ритмической организации листа;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цвета в конструктивных искусствах;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технологию использования цвета в живописи и в конструктивных искусствах;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выражение «цветовой образ»;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цвет в графических композициях как акцент или доминанту, объединённые одним стилем;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особенности стилизации рисунка шрифта и содержание текста; различать «архитектуру»шрифта и особенности шрифтовых гарнитур; иметь опыт творческого воплощения шрифтовой композиции (буквицы);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печатное слово, типографскую строку в качестве элементов графической композиции;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570715" w:rsidRDefault="00BF68A0">
      <w:pPr>
        <w:tabs>
          <w:tab w:val="left" w:pos="180"/>
        </w:tabs>
        <w:spacing w:after="0" w:line="418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570715" w:rsidRDefault="00BF68A0">
      <w:pPr>
        <w:spacing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>Социальное значение дизайна и архитектуры как среды жизни человека: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570715" w:rsidRDefault="00BF68A0">
      <w:pPr>
        <w:spacing w:before="310" w:after="0" w:line="230" w:lineRule="auto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построение макета пространственно-объёмной композиции по его чертежу;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570715" w:rsidRDefault="00BF68A0">
      <w:pPr>
        <w:tabs>
          <w:tab w:val="left" w:pos="180"/>
        </w:tabs>
        <w:spacing w:before="312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570715" w:rsidRDefault="00BF68A0">
      <w:pPr>
        <w:spacing w:before="310" w:after="0" w:line="271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570715" w:rsidRDefault="00BF68A0">
      <w:pPr>
        <w:spacing w:before="310" w:after="0" w:line="271" w:lineRule="auto"/>
        <w:ind w:right="58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570715" w:rsidRDefault="00BF68A0">
      <w:pPr>
        <w:spacing w:before="310" w:after="0" w:line="271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570715" w:rsidRDefault="00BF68A0">
      <w:pPr>
        <w:spacing w:before="312" w:after="0" w:line="271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570715" w:rsidRDefault="00BF68A0">
      <w:pPr>
        <w:spacing w:before="310" w:after="0" w:line="271" w:lineRule="auto"/>
        <w:ind w:right="28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570715" w:rsidRDefault="00BF68A0">
      <w:pPr>
        <w:tabs>
          <w:tab w:val="left" w:pos="180"/>
        </w:tabs>
        <w:spacing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570715" w:rsidRDefault="00BF68A0">
      <w:pPr>
        <w:spacing w:before="310" w:after="0" w:line="271" w:lineRule="auto"/>
        <w:ind w:right="4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570715" w:rsidRDefault="00BF68A0">
      <w:pPr>
        <w:tabs>
          <w:tab w:val="left" w:pos="180"/>
        </w:tabs>
        <w:spacing w:before="310" w:after="0" w:line="262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570715" w:rsidRDefault="00BF68A0">
      <w:pPr>
        <w:spacing w:before="312" w:after="0" w:line="271" w:lineRule="auto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570715" w:rsidRDefault="00BF68A0">
      <w:pPr>
        <w:spacing w:before="310" w:after="0"/>
        <w:ind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570715" w:rsidRDefault="00570715">
      <w:pPr>
        <w:tabs>
          <w:tab w:val="left" w:pos="180"/>
        </w:tabs>
        <w:spacing w:after="0" w:line="288" w:lineRule="auto"/>
        <w:jc w:val="both"/>
        <w:rPr>
          <w:lang w:val="ru-RU"/>
        </w:rPr>
      </w:pPr>
    </w:p>
    <w:p w:rsidR="00570715" w:rsidRDefault="00570715">
      <w:pPr>
        <w:rPr>
          <w:lang w:val="ru-RU"/>
        </w:rPr>
        <w:sectPr w:rsidR="00570715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570715" w:rsidRDefault="00570715">
      <w:pPr>
        <w:spacing w:after="64" w:line="220" w:lineRule="exact"/>
        <w:rPr>
          <w:lang w:val="ru-RU"/>
        </w:rPr>
      </w:pPr>
    </w:p>
    <w:p w:rsidR="00570715" w:rsidRDefault="00BF68A0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sz w:val="19"/>
          <w:lang w:val="ru-RU"/>
        </w:rPr>
        <w:t>ТЕМАТИЧЕСКОЕ ПЛАНИРОВАНИЕ МОДУЛЯ «ДЕКОРАТИВНО-ПРИКЛАДНОЕ И НАРОДНОЕ ИСКУССТВО» (5 класс)</w:t>
      </w:r>
    </w:p>
    <w:tbl>
      <w:tblPr>
        <w:tblW w:w="1573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087"/>
        <w:gridCol w:w="53"/>
        <w:gridCol w:w="864"/>
        <w:gridCol w:w="5284"/>
        <w:gridCol w:w="1116"/>
        <w:gridCol w:w="1614"/>
      </w:tblGrid>
      <w:tr w:rsidR="0057071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Наименование разделов и тем программы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Количество часов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изучения</w:t>
            </w:r>
          </w:p>
        </w:tc>
        <w:tc>
          <w:tcPr>
            <w:tcW w:w="5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Виды,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 xml:space="preserve">формы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контроля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Электронные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 xml:space="preserve">(цифровые)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образовательные ресурсы</w:t>
            </w:r>
          </w:p>
        </w:tc>
      </w:tr>
      <w:tr w:rsidR="00570715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контрольные работы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практические работы</w:t>
            </w:r>
          </w:p>
        </w:tc>
        <w:tc>
          <w:tcPr>
            <w:tcW w:w="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5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</w:tr>
      <w:tr w:rsidR="00570715" w:rsidRPr="00864D4F">
        <w:trPr>
          <w:trHeight w:hRule="exact" w:val="348"/>
        </w:trPr>
        <w:tc>
          <w:tcPr>
            <w:tcW w:w="15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570715" w:rsidRPr="00864D4F">
        <w:trPr>
          <w:trHeight w:hRule="exact" w:val="2519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1.1.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07.09.2022</w:t>
            </w:r>
          </w:p>
        </w:tc>
        <w:tc>
          <w:tcPr>
            <w:tcW w:w="5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Анализировать связь декоративно-прикладного искусства с бытовыми потребностями людей.;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опрос;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7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348"/>
        </w:trPr>
        <w:tc>
          <w:tcPr>
            <w:tcW w:w="15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2. Древние корни народного искусства</w:t>
            </w:r>
          </w:p>
        </w:tc>
      </w:tr>
      <w:tr w:rsidR="00570715" w:rsidRPr="00864D4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22.09.2022 12.10.2022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Уметь объяснять глубинные смыслы основных знаков-символов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традиционного народного (крестьянского) прикладного искусства.; 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Выполнять зарисовки древних образов (древо жизни, мать-земля, птица, конь, солнце и др.).;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Осваивать навыки декоративного обобщения;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8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13.10.2022 26.10.2022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Сравнивать и характеризовать разнообразие в построении и образе избы в разных регионах страны.;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</w:t>
            </w:r>
          </w:p>
        </w:tc>
      </w:tr>
      <w:tr w:rsidR="00570715" w:rsidRPr="00864D4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27.10.2022 02.11.2022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Выполнить рисунок интерьера традиционного 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опрос;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</w:t>
            </w:r>
          </w:p>
        </w:tc>
      </w:tr>
      <w:tr w:rsidR="00570715" w:rsidRPr="00864D4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03.11.2022 23.11.2022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Изобразить в рисунке форму и декор предметов крестьянского быта (ковши, прялки, посуда, предметы трудовой деятельности).;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</w:t>
            </w:r>
          </w:p>
        </w:tc>
      </w:tr>
      <w:tr w:rsidR="00570715" w:rsidRPr="00864D4F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lastRenderedPageBreak/>
              <w:t>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24.11.2022 07.12.2022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оценку.;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Соотносить общее и особенное в образах народной праздничной одежды разных регионов России.;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А. 5</w:t>
            </w:r>
          </w:p>
        </w:tc>
      </w:tr>
      <w:tr w:rsidR="00570715" w:rsidRPr="00864D4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08.12.2022 28.12.2022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Понимать условность языка орнамента, его символическое значение.; Объяснять связь образов и мотивов крестьянской вышивки с природой и магическими древними представлениями.;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Определять тип орнамента в наблюдаемом узоре.;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</w:t>
            </w:r>
          </w:p>
        </w:tc>
      </w:tr>
      <w:tr w:rsidR="00570715" w:rsidRPr="00864D4F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08.09.2022 21.09.2022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праздничные обряды как синтез всех видов народного творчества.;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Контрольная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</w:t>
            </w:r>
          </w:p>
        </w:tc>
      </w:tr>
      <w:tr w:rsidR="00570715">
        <w:trPr>
          <w:trHeight w:hRule="exact" w:val="348"/>
        </w:trPr>
        <w:tc>
          <w:tcPr>
            <w:tcW w:w="15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Раздел 3. Народные художественные промыслы</w:t>
            </w:r>
          </w:p>
        </w:tc>
      </w:tr>
      <w:tr w:rsidR="00570715" w:rsidRPr="00864D4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26.01.2023 08.02.2023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Наблюдать и анализировать изделия различных народных художественных промыслов с позиций материала их изготовления.;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связь изделий мастеров промыслов с традиционными ремёслами.;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Объяснять роль народных художественных промыслов в современной жизни;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9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13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09.02.2023 22.02.2023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Рассуждать о происхождении древних традиционных образов, сохранённых в игрушках современных народных промыслов.;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Различать и характеризовать особенности игрушек нескольких широко известных промыслов: дымковской, филимоновской, каргопольской и др.; Создавать эскизы игрушки по мотивам избранного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10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Праздничная хохлома. </w:t>
            </w:r>
            <w:r>
              <w:rPr>
                <w:rFonts w:ascii="Cambria Math" w:eastAsia="Times New Roman" w:hAnsi="Cambria Math" w:cs="Cambria Math"/>
                <w:color w:val="000000"/>
                <w:sz w:val="19"/>
                <w:lang w:val="ru-RU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lang w:val="ru-RU"/>
              </w:rPr>
              <w:t>Росписьподереву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23.02.2023 01.03.2023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Рассматривать и характеризовать особенности орнаментов и формы произведений хохломского промысла.;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назначение изделий хохломского промысла.;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опыт в освоении нескольких приёмов хохломской орнаментальной росписи («травка», «кудрина» и др.).;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Создавать эскизы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11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lastRenderedPageBreak/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02.03.2023 08.03.2023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Рассматривать и характеризовать особенности орнаментов и формы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произведений гжели.;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и показывать на примерах единство скульптурной формы и кобальтового декора.;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опыт использования приёмов кистевого мазка.;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Создавать эскиз изделия по мотивам промысла.;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12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09.03.2023 15.03.2023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Наблюдать и эстетически характеризовать красочную городецкую роспись.; Иметь опыт декоративно-символического изображения персонажей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городецкой росписи.;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Выполнить эскиз изделия по мотивам промысла;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13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16.03.2023 29.03.2023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Наблюдать разнообразие форм подносов и композиционного решения их росписи.;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опыт традиционных для Жостова приёмов кистевых мазков в живописи цветочных букетов.;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представление о приёмах освещенности и объёмности в жостовской росписи;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14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Искусство лаковой жи</w:t>
            </w:r>
            <w:r>
              <w:rPr>
                <w:rFonts w:ascii="Cambria Math" w:eastAsia="Times New Roman" w:hAnsi="Cambria Math" w:cs="Cambria Math"/>
                <w:color w:val="000000"/>
                <w:sz w:val="19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06.04.2023 12.04.2023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Наблюдать, разглядывать, любоваться, обсуждать произведения лаковой миниатюры.;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Знать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15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348"/>
        </w:trPr>
        <w:tc>
          <w:tcPr>
            <w:tcW w:w="15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570715" w:rsidRPr="00864D4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13.04.2023 19.04.2023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Наблюдать, рассматривать, эстетически воспринимать декоративно-прикладное искусство в культурах разных народов.;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Делать зарисовки элементов декора или декорированных предметов;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16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20.04.2023 26.04.2023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и приводить примеры, как по орнаменту, украшающему одежду, здания, предметы, можно определить, к какой эпохе и народу он относится.; Проводить исследование орнаментов выбранной культуры, отвечая на вопросы о своеобразии традиций орнамента.;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опыт изображения орнаментов выбранной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17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lastRenderedPageBreak/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27.04.2023 03.05.2023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Изображать предметы одежды.;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18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04.05.2023 10.05.2023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19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348"/>
        </w:trPr>
        <w:tc>
          <w:tcPr>
            <w:tcW w:w="15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570715" w:rsidRPr="00864D4F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11.05.2023 17.05.2023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Наблюдать и эстетически анализировать произведения современного декоративного и прикладного искусства.;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Выполнить творческую импровизацию на основе произведений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современных художников;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20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18.05.2023 24.05.2023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значение государственной символики и роль художника в её разработке.;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Рассказывать о происхождении и традициях геральдики.;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21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 w:rsidRPr="00864D4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25.05.2023 31.05.2023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Обнаруживать украшения на улицах родного города и рассказывать о них.; Объяснять, зачем люди в праздник украшают окружение и себя.;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Участвовать в праздничном оформлении школы;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      </w:r>
            <w:hyperlink r:id="rId22" w:tooltip="https://cdn.catalog.prosv.ru/attachment/719f4dce-48d3-11e2-9633-0050569c0d55.iso" w:history="1">
              <w:r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val="ru-RU"/>
                </w:rPr>
                <w:t>https://cdn.catalog.prosv.ru/attachment/719f4dce-48d3-11e2-9633-0050569c0d55.iso</w:t>
              </w:r>
            </w:hyperlink>
          </w:p>
        </w:tc>
      </w:tr>
      <w:tr w:rsidR="00570715">
        <w:trPr>
          <w:trHeight w:hRule="exact" w:val="604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0</w:t>
            </w:r>
          </w:p>
        </w:tc>
        <w:tc>
          <w:tcPr>
            <w:tcW w:w="8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</w:tr>
    </w:tbl>
    <w:p w:rsidR="00570715" w:rsidRDefault="00570715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</w:rPr>
      </w:pPr>
    </w:p>
    <w:p w:rsidR="00570715" w:rsidRDefault="00570715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</w:p>
    <w:p w:rsidR="00570715" w:rsidRDefault="00570715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</w:p>
    <w:p w:rsidR="00570715" w:rsidRDefault="00570715">
      <w:pPr>
        <w:spacing w:after="258" w:line="233" w:lineRule="auto"/>
        <w:rPr>
          <w:lang w:val="ru-RU"/>
        </w:rPr>
      </w:pPr>
    </w:p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6840" w:h="11900" w:orient="landscape"/>
          <w:pgMar w:top="282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0715" w:rsidRDefault="00570715">
      <w:pPr>
        <w:spacing w:after="0" w:line="14" w:lineRule="exact"/>
      </w:pPr>
    </w:p>
    <w:p w:rsidR="00570715" w:rsidRDefault="00570715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</w:p>
    <w:p w:rsidR="00570715" w:rsidRDefault="00BF68A0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sz w:val="19"/>
          <w:lang w:val="ru-RU"/>
        </w:rPr>
        <w:t>ТЕМАТИЧЕСКОЕ ПЛАНИРОВАНИЕ МОДУЛЯ «ЖИВОПИСЬ, ГРАФИКА, СКУЛЬПТУРА» (6 класс)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02"/>
        <w:gridCol w:w="528"/>
        <w:gridCol w:w="1104"/>
        <w:gridCol w:w="1142"/>
        <w:gridCol w:w="864"/>
        <w:gridCol w:w="84"/>
        <w:gridCol w:w="6484"/>
        <w:gridCol w:w="1116"/>
        <w:gridCol w:w="1382"/>
      </w:tblGrid>
      <w:tr w:rsidR="0057071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п/п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Количество часов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изучения</w:t>
            </w:r>
          </w:p>
        </w:tc>
        <w:tc>
          <w:tcPr>
            <w:tcW w:w="6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Виды,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 xml:space="preserve">формы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Электронные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 xml:space="preserve">(цифровые)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образовательные ресурсы</w:t>
            </w:r>
          </w:p>
        </w:tc>
      </w:tr>
      <w:tr w:rsidR="00570715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практические работы</w:t>
            </w:r>
          </w:p>
        </w:tc>
        <w:tc>
          <w:tcPr>
            <w:tcW w:w="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6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</w:tr>
      <w:tr w:rsidR="00570715" w:rsidRPr="00864D4F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1. Общие сведения о видах искусства</w:t>
            </w:r>
          </w:p>
        </w:tc>
      </w:tr>
      <w:tr w:rsidR="00570715" w:rsidRPr="00864D4F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1.1.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01.09.2022 07.09.2022</w:t>
            </w:r>
          </w:p>
        </w:tc>
        <w:tc>
          <w:tcPr>
            <w:tcW w:w="65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Называть пространственные и временные виды искусства.;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Объяснять, в чём состоит различие временных и пространственных видов искусства.; 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Уметь определять, к какому виду искусства относится произведение.;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Уметь рассуждать о роли зрителя в жизни искусства, о зрительских умениях, зрительской культуре и творческой деятельности зрителя;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истилям</w:t>
            </w:r>
          </w:p>
        </w:tc>
      </w:tr>
      <w:tr w:rsidR="00570715" w:rsidRPr="00864D4F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570715" w:rsidRPr="00864D4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Живописные, графические и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скульптурные художественные материалы и их особые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08.09.2022 14.09.2022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Называть и характеризовать традиционные художественные материалы для графики, живописи, скульптуры при восприятии художественных произведений.;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выразительные особенности различных художественных материалов при создании художественного образа.;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Объяснять роль материала в создании художественного образа;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Рисунок — основа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изобразительного искусства и мастерства художника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15.09.2022 21.09.2022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Различать виды рисунка по их целям и художественным задачам.;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Участвовать в обсуждении выразительности и художественности различных видов рисунков мастеров.;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Овладевать начальными навыками рисунка с натуры.;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Учиться рассматривать, сравнивать и обобщать пространственные формы.;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Овладевать навыками композиции в рисунке, размещения рисунка в листе.;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Овладевать навыками работы графическими материалами;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Выразительные возможности линии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22.09.2022 28.09.2022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Рассматривать и анализировать линейные рисунки известных художников.; Характеризовать различные виды линейных рисунков.;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Объяснять, что такое ритм и его значение в создании изобразительного образа.; Выполнить линейный рисунок на заданную тему;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Тёмное — светлое — тональные отношения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29.09.2022 05.10.2022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Овладеть представлениями о пятне как об одном из основных средств изображения.; Объяснять понятия «тон», «тональная шкала», «тональные отношения», «тональный контраст».;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практические навыки изображения карандашами разной жёсткости;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Основы цветоведения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06.10.2022 12.10.2022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Объяснять значения понятий «основные цвета», «составные цвета», «дополнительные цвета».; Характеризовать физическую природу цвета.;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Анализировать цветовой круг как таблицу основных цветовых отношений.;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Различать основные и составные цвета.;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Определять дополнительные цвета.;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Овладевать навыком составления разных оттенков цвета;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https://xn--j1ahfl.xn--p1ai/library/sbornik_materialov_po_tcvetovedeniyu_205156.html</w:t>
            </w:r>
          </w:p>
        </w:tc>
      </w:tr>
      <w:tr w:rsidR="00570715">
        <w:trPr>
          <w:trHeight w:hRule="exact" w:val="1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lastRenderedPageBreak/>
              <w:t>2.6.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13.10.2022 19.10.2022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Объяснять понятия «цветовые отношения», «тёплые и холодные цвета», «цветовой контраст»,«локальный цвет».;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Овладевать навыком колористического восприятия художественных произведений.;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Проводить эстетический анализ произведений живописи.;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Овладевать навыками живописного изображения;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https://xn--j1ahfl.xn--p1ai/library/sbornik_materialov_po_tcvetovedeniyu_205156.html</w:t>
            </w:r>
          </w:p>
        </w:tc>
      </w:tr>
      <w:tr w:rsidR="0057071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2.7.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Выразительные средства скульптуры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20.10.2022 26.10.2022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основные виды скульптурных изображений и их назначение в жизни людей.; Определять основные скульптурные материалы в произведениях искусства.;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Осваивать навыки создания художественной выразительности в объёмном изображении;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https://xn--j1ahfl.xn--p1ai/library/sbornik_materialov_po_tcvetovedeniyu_205156.html</w:t>
            </w:r>
          </w:p>
        </w:tc>
      </w:tr>
      <w:tr w:rsidR="00570715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Раздел 3. Жанры изобразительного искусства</w:t>
            </w:r>
          </w:p>
        </w:tc>
      </w:tr>
      <w:tr w:rsidR="00570715" w:rsidRPr="00864D4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Жанровая система в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изобразительном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03.11.2022 09.11.2022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Объяснять понятие «жанры в изобразительном искусстве».;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Перечислять жанры изобразительного искусства.;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Объяснять разницу между предметом изображения и содержанием произведения искусства;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Галереяпроизведений изобразительного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искусства, сгруппированных по эпохам и стилям</w:t>
            </w:r>
          </w:p>
        </w:tc>
      </w:tr>
      <w:tr w:rsidR="00570715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Раздел 4. Натюрморт</w:t>
            </w:r>
          </w:p>
        </w:tc>
      </w:tr>
      <w:tr w:rsidR="00570715" w:rsidRPr="00864D4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Изображение объёмного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предмета на плоскости листа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10.11.2022 16.11.2022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Иметь представление об изображении предметного мира в истории искусства и о появлении жанра натюрморта в европейском и отечественном искусстве.;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Осваивать правила линейной перспективы при рисовании геометрических тел.;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Линейное построение предмета в пространстве.;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Освоить правила перспективных сокращений.;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Изображать окружности в перспективе.;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Рисовать геометрические тела на основе правил линейной перспективы;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</w:t>
            </w:r>
          </w:p>
        </w:tc>
      </w:tr>
      <w:tr w:rsidR="00570715" w:rsidRPr="00864D4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Конструкция предмета сложной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17.11.2022 23.11.2022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Выявлять конструкцию предмета через соотношение простых геометрических фигур.; Рисовать сложную форму предмета (силуэт) как соотношение простых геометрических фигур, соблюдая их пропорции.;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Рисовать конструкции из нескольких геометрических тел разной формы;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</w:t>
            </w:r>
          </w:p>
        </w:tc>
      </w:tr>
      <w:tr w:rsidR="00570715" w:rsidRPr="00864D4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Свет и тень. Правила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светотеневого изображения предмета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24.11.2022 30.11.2022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Знать понятия «свет», «блик», «полутень», «собственная тень», «рефлекс», «падающая тень».; Освоить правила графического изображения объёмного тела с разделением его формы на освещённую и теневую стороны;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</w:t>
            </w:r>
          </w:p>
        </w:tc>
      </w:tr>
      <w:tr w:rsidR="00570715" w:rsidRPr="00864D4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Рисунок натюрморта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графическими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01.12.2022 07.12.2022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Освоить первичные умения графического изображения натюрморта с натуры или по представлению.;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Овладевать навыками размещения изображения на листе, пропорционального соотношения предметов в изображении натюрморта.;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Овладевать навыками графического рисунка и опытом создания творческого натюрморта в графических техниках.;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Рассматривать произведения художников-графиков.;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Узнать об особенностях графических техник;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</w:t>
            </w:r>
          </w:p>
        </w:tc>
      </w:tr>
      <w:tr w:rsidR="00570715" w:rsidRPr="00864D4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Живописное изображение натюрморта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08.12.2022 14.12.2022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Характеризовать выразительные возможности цвета в построении образа изображения.; Проводить эстетический анализ произведений художников-живописцев.;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опыт создания натюрморта средствами живописи;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</w:t>
            </w:r>
          </w:p>
        </w:tc>
      </w:tr>
      <w:tr w:rsidR="00570715">
        <w:trPr>
          <w:trHeight w:hRule="exact" w:val="32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Раздел 5. Портрет</w:t>
            </w:r>
          </w:p>
        </w:tc>
      </w:tr>
      <w:tr w:rsidR="00570715" w:rsidRPr="00864D4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lastRenderedPageBreak/>
              <w:t>5.1.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Портретный жанр в истории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15.12.2022 21.12.2022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Иметь опыт художественного восприятия произведений искусства портретного жанра великих художников разных эпох.;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Рассказывать о портретном изображении человека в разные эпохи.;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Узнавать произведения и называть имена нескольких великих европейских портретистов (Леонардо да Винчи, Рафаэль, Микеланджело, Рембрандт и др.).;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Рассказывать об особенностях жанра портрета в русском изобразительном искусстве и выявлять их. Называть имена и узнавать произведения великих художников-портретистов (В. Боровиковский, А. Венецианов, О. Кипренский, В. Тропинин, К. Брюллов, И. Крамской, И. Репин, В. Суриков, В. Серов и др.).;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представление о жанре портрета в искусстве ХХ в.: западном и отечественном;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Мастер-класс «Секрет создания портрета» -</w:t>
            </w:r>
          </w:p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academy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mosmetod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kollektsiya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master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klass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sekret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sozdaniya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portreta</w:t>
            </w:r>
          </w:p>
        </w:tc>
      </w:tr>
      <w:tr w:rsidR="00570715" w:rsidRPr="00864D4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5.2.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Конструкция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22.12.2022 28.12.2022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представление о бесконечности индивидуальных особенностей при общих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закономерностях строения головы 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Мастер-класс «Секрет создания портрета» -</w:t>
            </w:r>
          </w:p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academy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mosmetod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kollektsiya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master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klass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sekret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sozdaniya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portreta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5.3.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Графический портретный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12.01.2023 18.01.2023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представление о графических портретах мастеров разных эпох, о разнообразии графических средств в изображении образа человека.;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Приобрести опыт графического портретного изображения как нового для себя видения индивидуальности 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5.4.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Свет и тень в изображении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19.01.2023 25.01.2023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Уметь характеризовать роль освещения как выразительного средства при создании портретного образа.;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Наблюдать изменения образа человека в зависимости от изменения положения источника освещения.;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опыт зарисовок разного освещения головы 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10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5.5.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Портрет в скульптуре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26.01.2023 01.02.2023</w:t>
            </w:r>
          </w:p>
        </w:tc>
        <w:tc>
          <w:tcPr>
            <w:tcW w:w="65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Обрести опыт восприятия скульптурного портрета в работах выдающихся художников-скульпторов.;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Анализировать роль художественных материалов в создании скульптурного портрета.; Иметь начальный опыт лепки головы человека;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5.6.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Живописное изображение портрета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02.02.2023 08.02.2023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Иметь опыт создания живописного портрета.;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Характеризовать роль цвета в создании портретного образа как средства выражения настроения, характера, индивидуальности героя портрета;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Раздел 6. Пейзаж</w:t>
            </w:r>
          </w:p>
        </w:tc>
      </w:tr>
      <w:tr w:rsidR="00570715" w:rsidRPr="00864D4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09.02.2023 15.02.2023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Сравнивать и различать характер изображения природного пространства в искусстве Древнего мира, Средневековья и Возрождения.;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Понимать и применять на практике рисунка понятия «линия горизонта — низкого и высокого»,«точка схода», «перспективные сокращения», «центральная и угловая перспектива».;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Обрести практический навык построения линейной перспективы при изображении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пространства пейзажа на листе бумаги;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Правила воздушной перспективы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16.02.2023 22.02.2023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Освоить содержание правил воздушной перспективы для изображения пространства пейзажа.; Обрести навыки построения переднего, среднего и дальнего планов при изображении пейзажного пространства;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lastRenderedPageBreak/>
              <w:t>6.3.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Особенности изображения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разных состояний природы и её освещения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23.02.2023 01.03.2023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Характеризовать средства художественной выразительности в пейзажах разных состояний природы.;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представление о романтическом образе пейзажа в европейской и отечественной живописи.;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Узнавать и характеризовать морские пейзажи И. Айвазовского.;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особенности изображения природы в творчестве импрессионистов и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постимпрессионистов.;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опыт изображения разных состояний природы в живописном пейзаже;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02.03.2023 08.03.2023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Анализировать развитие образа природы в отечественной пейзажной живописи.;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Называть имена великих русских живописцев и характеризовать известные картины А. Венецианова, А. Саврасова, И. Шишкина, И. Левитана.;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Рассуждать о значении художественного образа отечественного пейзажа в развитии чувства Родины.;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Приобрести творческий опыт в создании композиционного живописного пейзажа своей Родины;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Пейзаж в графике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09.03.2023 15.03.2023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Рассуждать о средствах выразительности в произведениях графики и образных возможностях графических техник в работах известных мастеров.;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Овладевать навыками наблюдательности, развивая интерес к окружающему миру и его художественно-поэтическому видению путём создания графических зарисовок.;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Приобретать навыки пейзажных зарисовок;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6.6.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Городской пейзаж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16.03.2023 22.03.2023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Иметь представление о развитии жанра городского пейзажа в изобразительном искусстве.; Овладевать навыками восприятия образности городского пространства как выражения самобытного лица культуры и истории народа.;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Осваивать новые композиционные навыки, навыки наблюдательной перспективы и ритмической организации плоскости изображения.;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Осознавать роль культурного наследия в городском пространстве, задачи его охраны и сохранения;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7. Бытовой жанр в изобразительном искусстве</w:t>
            </w:r>
          </w:p>
        </w:tc>
      </w:tr>
      <w:tr w:rsidR="00570715" w:rsidRPr="00864D4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30.03.2023 05.04.2023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Объяснять значение художественного изображения бытовой жизни людей в понимании истории человечества и современной жизни.;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роль изобразительного искусства в формировании представлений о жизни людей разных народов и эпох.;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Осознавать многообразие форм организации жизни и одновременного единства мира людей.; Различать тему, сюжет и содержание в жанровой картине.;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Выявлять образ нравственных и ценностных смыслов в жанровой картине;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7.2.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 над сюжетной 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06.04.2023 12.04.2023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Освоить новые навыки в работе над сюжетной композицией.;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Понимать композицию как целостность в организации художественных выразительных средств;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570715" w:rsidRPr="00864D4F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13.04.2023 19.04.2023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Объяснять, почему историческая картина понималась как высокий жанр.;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Объяснять, почему картины на мифологические и библейские темы относили к историческому жанру.;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Характеризовать произведения исторического жанра как идейное и образное выражение значительных событий в истории общества, воплощение мировоззренческих позиций и идеалов;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lastRenderedPageBreak/>
              <w:t>8.2.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Историческая картина в русской 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20.04.2023 26.04.2023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Анализировать содержание картины К. Брюллова «Последний день Помпеи».;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Анализировать содержание исторических картин, образ народа в творчестве В. Сурикова.; Характеризовать исторический образ России в картинах М. Нестерова, В. Васнецова, А. Рябушкина;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8.3.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Работа над сюжетной 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27.04.2023 03.05.2023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Разрабатывать эскизы композиции на историческую тему с опорой на сбор материалов по задуманному сюжету;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350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570715" w:rsidRPr="00864D4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04.05.2023 10.05.2023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Знать о значении библейских сюжетов в истории культуры и узнавать сюжеты Священной истории в произведениях искусства.;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значение великих — вечных тем в искусстве на основе сюжетов Библии как«духовную ось», соединяющую жизненные позиции разных поколений.;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Узнавать и объяснять сюжеты картин на библейские темы Леонардо да Винчи, Рафаэля, Рембрандта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Библейские темы в русском искусстве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XIX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11.05.2023 17.05.2023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Узнавать и объяснять содержание картин отечественных художников (А. Иванов. «Явление Христа народу», И. Крамской. «Христос в пустыне», Н. Ге.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«Тайная вечеря», В. Поленов.</w:t>
            </w:r>
          </w:p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«Христос и грешница»);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 w:rsidRPr="00864D4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9.3.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Иконопись в истории русского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18.05.2023 24.05.2023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Знать о смысловом различии между иконой и картиной.;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Знать о творчестве великих русских иконописцев: Андрея Рублёва, Феофана Грека, Дионисия.; Осознавать искусство древнерусской иконописи как уникальное и высокое достижение отечественной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visaginart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narod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Галерея произведений изобразительного искусства, сгруппированных по эпохам и стилям</w:t>
            </w:r>
          </w:p>
        </w:tc>
      </w:tr>
      <w:tr w:rsidR="00570715">
        <w:trPr>
          <w:trHeight w:hRule="exact" w:val="522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ОБЩЕЕ КОЛИЧЕСТВО ЧАСОВ ПО МОДУЛЮ: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0</w:t>
            </w:r>
          </w:p>
        </w:tc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</w:tr>
    </w:tbl>
    <w:p w:rsidR="00570715" w:rsidRDefault="00570715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</w:rPr>
      </w:pPr>
    </w:p>
    <w:p w:rsidR="00570715" w:rsidRDefault="00570715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</w:p>
    <w:p w:rsidR="00570715" w:rsidRDefault="00570715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</w:p>
    <w:p w:rsidR="00570715" w:rsidRDefault="00570715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</w:p>
    <w:p w:rsidR="00570715" w:rsidRDefault="00570715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</w:p>
    <w:p w:rsidR="00570715" w:rsidRDefault="00BF68A0">
      <w:pPr>
        <w:rPr>
          <w:rFonts w:ascii="Times New Roman" w:eastAsia="Times New Roman" w:hAnsi="Times New Roman"/>
          <w:b/>
          <w:color w:val="000000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sz w:val="19"/>
          <w:lang w:val="ru-RU"/>
        </w:rPr>
        <w:br w:type="page"/>
      </w:r>
    </w:p>
    <w:p w:rsidR="00570715" w:rsidRDefault="00570715">
      <w:pPr>
        <w:spacing w:after="0" w:line="14" w:lineRule="exact"/>
      </w:pPr>
    </w:p>
    <w:p w:rsidR="00570715" w:rsidRDefault="00BF68A0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sz w:val="19"/>
          <w:lang w:val="ru-RU"/>
        </w:rPr>
        <w:t>ТЕМАТИЧЕСКОЕ ПЛАНИРОВАНИЕ МОДУЛЯ «АРХИТЕКТУРА И ДИЗАЙН» (7 класс)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854"/>
        <w:gridCol w:w="528"/>
        <w:gridCol w:w="1106"/>
        <w:gridCol w:w="1140"/>
        <w:gridCol w:w="864"/>
        <w:gridCol w:w="5116"/>
        <w:gridCol w:w="1116"/>
        <w:gridCol w:w="1382"/>
      </w:tblGrid>
      <w:tr w:rsidR="0057071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п/п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изучения</w:t>
            </w:r>
          </w:p>
        </w:tc>
        <w:tc>
          <w:tcPr>
            <w:tcW w:w="5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Виды,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 xml:space="preserve">формы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 xml:space="preserve">Электронные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 xml:space="preserve">(цифровые)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br/>
              <w:t>образовательные ресурсы</w:t>
            </w:r>
          </w:p>
        </w:tc>
      </w:tr>
      <w:tr w:rsidR="00570715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3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5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</w:tr>
      <w:tr w:rsidR="00570715" w:rsidRPr="00864D4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1. Архитектура и дизайн — искусства художественной постройки предметно</w:t>
            </w:r>
            <w:r>
              <w:rPr>
                <w:rFonts w:ascii="Cambria Math" w:eastAsia="Times New Roman" w:hAnsi="Cambria Math" w:cs="Cambria Math"/>
                <w:b/>
                <w:color w:val="000000"/>
                <w:sz w:val="19"/>
                <w:lang w:val="ru-RU"/>
              </w:rPr>
              <w:t>‒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пространственной среды жизни человека</w:t>
            </w:r>
          </w:p>
        </w:tc>
      </w:tr>
      <w:tr w:rsidR="00570715" w:rsidRPr="00864D4F">
        <w:trPr>
          <w:trHeight w:hRule="exact" w:val="17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1.1.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Архитектура и дизайн — предметно-пространственная среда, создаваемая человеком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01.09.2022 07.09.2022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Объяснять роль архитектуры и дизайна в построении предметно-пространственной среды жизнедеятельности человека.;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Рассуждать о влиянии предметно-пространственной среды на чувства, установки и поведение человека.;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Рассуждать о том, как предметно-пространственная среда организует деятельность человека и его представление о самом себе;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1.2.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Архитектура — «каменная летопись» истории человечества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08.09.2022 14.09.2022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ценность сохранения культурного наследия, выраженного в архитектуре, предметах труда и быта разных эпох.;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представление о том, что форма материальной культуры обладает воспитательным потенциалом;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1.3.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15.09.2022 21.09.2022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понятие формальной композиции и её значение как основы языка конструктивных искусств.;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основные свойства — требования к композиции.;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Уметь перечислять и объяснять основные типы формальной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композиции.;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Составлять различные композиции на плоскости, располагая их по принципу симметрии или динамического равновесия.;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Выделять в построении формата листа композиционную доминанту.; Составлять формальные композиции на выражение в них движения и статики.;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Осваивать навыки вариативности в ритмической организации листа;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1.4.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Роль цвета в организации композиционного 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22.09.2022 28.09.2022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роль цвета в конструктивных искусствах.;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Различать технологию использования цвета в живописи и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конструктивных искусствах.;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выражение «цветовой образ».;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Применять цвет в графических композициях как акцент или доминанту;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1.5.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29.09.2022 05.10.2022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Соотносить особенности стилизации рисунка шрифта и содержание текста.;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Применять печатное слово, типографскую строку в качестве элементов графической композиции.;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Построение шрифтовой композиции;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Различать «архитектуру» шрифта и особенности шрифтовых гарнитур.;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1.6.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Логотип. Построение логотипа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06.10.2022 12.10.2022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функции логотипа как представительского знака, эмблемы, торговой марки.;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Различать шрифтовой и знаковый виды логотипа.;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практический опыт разработки логотипа на выбранную тему;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lastRenderedPageBreak/>
              <w:t>1.7.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Искусство плаката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13.10.2022 19.10.2022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представление о задачах образного построения композиции плаката, поздравительной открытки или рекламы на основе соединения текста и изображения.;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Понимать и объяснять образно-информационную цельность синтеза текста и изображения в плакате и рекламе.;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Выполнять практическую работу по композиции плаката или рекламы на основе макетирования текста и изображения (вручную или на основе компьютерных программ);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1.8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20.10.2022 26.10.2022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Узнавать элементы, составляющие конструкцию и художественное оформление книги, журнала.;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Различать и применять различные способы построения книжного и журнального разворота.;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Создавать макет разворота книги или журнала по выбранной теме в виде коллажа или на основе компьютерных программ;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2. Макетирование объёмно-пространственных композиций</w:t>
            </w:r>
          </w:p>
        </w:tc>
      </w:tr>
      <w:tr w:rsidR="00570715" w:rsidRPr="00864D4F">
        <w:trPr>
          <w:trHeight w:hRule="exact" w:val="25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03.11.2022 09.11.2022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Развивать пространственное воображение.;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Понимать плоскостную композицию как схематическое изображение объёмов при виде на них сверху, т. е. чертёж проекции.;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Уметь строить плоскостную композицию и выполнять макет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пространственно-объёмной композиции по её чертежу.;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Анализировать композицию объёмов в макете как образ современной постройки.;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Овладевать способами обозначения на макете рельефа местности и природных объектов.;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Понимать и объяснять взаимосвязь выразительности и целесообразности конструкции;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Здание как сочетание различных объёмных форм.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Конструкция: часть и целое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10.11.2022 16.11.2022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Выявлять структуру различных типов зданий. Характеризовать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горизонтальные, вертикальные, наклонные элементы конструкции постройки.;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представление о модульных элементах в построении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архитектурного образа.;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Макетирование: создание фантазийной конструкции здания с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ритмической организацией вертикальных и горизонтальных плоскостей и выделенной доминантой конструкции;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17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17.11.2022 23.11.2022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Знать о роли строительного материала в эволюции архитектурных конструкций и изменении облика архитектурных сооружений.;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Характеризовать, как изменение архитектуры влияет на характер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организации и жизнедеятельности общества.;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Рассказывать о главных архитектурных элементах здания, их изменениях в процессе исторического развития.;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Выполнить зарисовки основных архитектурных конструкций;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lastRenderedPageBreak/>
              <w:t>2.4.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Красота и целесообразность предметного мира. Образ времени в предметах, создаваемых человеком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24.11.2022 30.11.2022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общее и различное во внешнем облике вещи как сочетание объёмов, образующих форму.;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Определять дизайн вещи одновременно как искусство и как социальное проектирование.;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Выполнение аналитических зарисовок бытовых предметов;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index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570715" w:rsidRPr="00864D4F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Форма, материал и функция бытового предмета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01.12.2022 07.12.2022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Объяснять, в чём заключается взаимо</w:t>
            </w:r>
            <w:r>
              <w:rPr>
                <w:rFonts w:ascii="Cambria Math" w:eastAsia="Times New Roman" w:hAnsi="Cambria Math" w:cs="Cambria Math"/>
                <w:color w:val="000000"/>
                <w:sz w:val="19"/>
                <w:lang w:val="ru-RU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lang w:val="ru-RU"/>
              </w:rPr>
              <w:t>связьформыиматериала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Придумывать новые фантазийные или утилитарные функции для старых вещей.;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Творческое проектирование предметов быта с определением их функций и материала изготовления;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20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2.6.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Цвет в архитектуре и дизайне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08.12.2022 21.12.2022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Иметь представление о влиянии цвета на восприятие формы объектов архитектуры и дизайна.;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представление о значении расположения цвета в пространстве архитектурно-дизайнерского объекта.;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особенности воздействия и применения цвета в живописи, дизайне и архитектуре.;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Участвовать в коллективной творческой работе по конструированию объектов дизайна или по архитектурному макетированию с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использованием цвета;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570715" w:rsidRPr="00864D4F">
        <w:trPr>
          <w:trHeight w:hRule="exact" w:val="27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22.12.2022 28.12.2022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Рассказывать об особенностях архитектурно-художественных стилей разных эпох.;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значение архитектурно-пространственной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композиционной доминанты во внешнем облике города.;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Рассказывать, проводить аналитический анализ конструктивных и аналитических характеристик известных памятников русской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архитектуры.;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Выполнить аналитические зарисовки знаменитых архитектурных памятников.;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Осуществлять поисковую деятельность в Интернете.;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Участвовать в коллективной работе по созданию фотоколлажа из изображений памятников отечественной архитектуры;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12.01.2023 25.01.2023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современный уровень развития технологий и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материалов, используемых в архитектуре и строительстве.;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Определять значение преемственности в искусстве архитектуры и искать собственный способ «примирения» прошлого и настоящего в процессе реконструкции городов.;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Выполнять практические работы по теме «Образ современного города и архитектурного стиля будущего»: фотоколлаж или фантазийную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зарисовку города будущего;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17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lastRenderedPageBreak/>
              <w:t>3.3.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Пространство городской среды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26.01.2023 01.02.2023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Определять понятие «городская среда».;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Рассматривать и объяснять планировку города как способ организации образа жизни людей.;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Знать различные виды планировки города.;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Знать о значении сохранения исторического облика города для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современной жизни.;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Иметь опыт разработки построения городского пространства в виде макетной или графической схемы (карты);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16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3.4.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02.02.2023 08.02.2023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роль малой архитектуры и архитектурного дизайна в установке связи между человеком и архитектурой, в «проживании»городского пространства.;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представление о значении сохранения исторического образа материальной среды города.;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Выполнять практические творческие работы в технике коллажа или дизайн-проекта малых архитектурных форм городской среды;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Дизайн пространственно-предметной среды интерь</w:t>
            </w:r>
            <w:r>
              <w:rPr>
                <w:rFonts w:ascii="Cambria Math" w:eastAsia="Times New Roman" w:hAnsi="Cambria Math" w:cs="Cambria Math"/>
                <w:color w:val="000000"/>
                <w:sz w:val="19"/>
                <w:lang w:val="ru-RU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lang w:val="ru-RU"/>
              </w:rPr>
              <w:t>ера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lang w:val="ru-RU"/>
              </w:rPr>
              <w:t>Интерьерипредметныймирвдоме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09.02.2023 22.02.2023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роль цвета, фактур и предметного наполнения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пространства интерьера общественных мест (театр, кафе, вокзал, офис, школа и пр.), а также индивидуальных помещений.;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Выполнять задания по практической и аналитической работе по теме«Роль вещи в образно-стилевом решении интерьера» в форме создания коллажной композиции;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23.02.2023 01.03.2023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эстетическое и экологическое взаимное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сосуществование природы и архитектуры.;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представление о традициях ландшафтно-парковой архитектуры и школах ландшафтного дизайна.;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Знать о традициях построения и культурной ценности русской усадебной территории.;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Осваивать новые приёмы работы с бумагой и природными материалами в процессе макетирования архитектурно-ландшафтных объектов;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3.7.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02.03.2023 08.03.2023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Совершенствовать навыки коллективной работы над объёмно-пространственной композицией.;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Развивать и реализовывать в макете художественную фантазию в сочетании с архитектурно-смысловой логикой.;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Развивать навыки макетирования;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570715" w:rsidRPr="00864D4F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Функциональная планировка своего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09.03.2023 15.03.2023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Объяснять, как в организации жилого пространства проявляется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индивидуальность человека, род его занятий и интересов.;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Осуществлять в архитектурно-дизайнерском проекте как реальные, так и фантазийные представления о своём жилище.;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представление об учёте в проекте инженерно-бытовых и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санитарно-технических задач.;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Проявлять знание законов композиции и умение владеть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художественными материалами;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br/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lastRenderedPageBreak/>
              <w:t>4.2.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16.03.2023 29.03.2023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Объяснять задачи зонирования помещения и искать способ зонирования.; Иметь опыт проектирования многофункционального интерьера комнаты.; Создать в эскизном проекте или с помощью цифровых программ дизайн интерьера своей комнаты или квартиры, раскрывая образно-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архитектурный композиционный замысел интерьера;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07.04.2023 20.04.2023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различные варианты планировки садового участка. Совершенствовать навыки работы с различными материалами в процессе макетирования.;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Применять навыки создания объёмно-пространственной композиции в формировании букета по принципам икебаны.;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Выполнить разработку плана садового участка;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Изобразительное искусство и архитектура Западной Европы и России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tsos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krasu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slaids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issk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dmitrieva</w:t>
            </w:r>
          </w:p>
        </w:tc>
      </w:tr>
      <w:tr w:rsidR="00570715" w:rsidRPr="00864D4F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21.04.2023 27.04.2023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Объяснять, как в одежде проявляется характер человека, его ценностные позиции и конкретные намерения его действий.;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Иметь представление об истории костюма разных эпох.;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Объяснять, что такое стиль в одежде.;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Характеризовать понятие моды в одежде.;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Применять законы композиции в проектировании одежды, создании силуэта костюма.;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 роль моды в современном обществе.;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Выполнять практическую работу по разработке проектов одежды;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fashion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artyx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Иллюстрированная энциклопедия моды</w:t>
            </w:r>
          </w:p>
        </w:tc>
      </w:tr>
      <w:tr w:rsidR="00570715" w:rsidRPr="00864D4F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Дизайн современной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28.04.2023 11.05.2023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Обсуждать особенности современной молодёжной одежды.;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Сравнивать функциональные особенности современной одежды с традиционными функциями одежды прошлых эпох.;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Использовать графические навыки и технологии выполнения коллажа в процессе создания эскизов молодёжных комплектов одежды.;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Выполнять творческие работы по теме «Дизайн современной одежды»;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fashion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artyx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Иллюстрированная энциклопедия моды</w:t>
            </w:r>
          </w:p>
        </w:tc>
      </w:tr>
      <w:tr w:rsidR="00570715" w:rsidRPr="00864D4F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4.6.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t xml:space="preserve">Грим и причёска в практике дизайна. </w:t>
            </w:r>
            <w:r>
              <w:rPr>
                <w:rFonts w:ascii="Times New Roman" w:eastAsia="Times New Roman" w:hAnsi="Times New Roman"/>
                <w:color w:val="000000"/>
                <w:sz w:val="19"/>
              </w:rPr>
              <w:t>Визажистика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12.05.2023 25.05.2023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Объяснять, в чём разница между творческими задачами, стоящими перед гримёром и перед визажистом.;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Ориентироваться в технологии нанесения и снятия бытового и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театрального грима.;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Воспринимать и характеризовать макияж и причёску как единое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композиционное целое.;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Определять чёткое ощущение эстетических и этических границ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применения макияжа и стилистики причёски в повседневном быту.; Объяснять связи имидж-дизайна с публичностью, технологией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социального поведения, рекламой, общественной деятельностью и политикой.;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 xml:space="preserve">Выполнять практические творческие работы по созданию разного образа одного и того же лица средствами грима.; </w:t>
            </w:r>
            <w:r>
              <w:rPr>
                <w:rFonts w:ascii="Times New Roman" w:eastAsia="Times New Roman" w:hAnsi="Times New Roman"/>
                <w:color w:val="000000"/>
                <w:sz w:val="19"/>
                <w:lang w:val="ru-RU"/>
              </w:rPr>
              <w:br/>
              <w:t>Создавать средствами грима образа сценического или карнавального персонажа;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http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fashion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artyx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/ Иллюстрированная энциклопедия моды</w:t>
            </w:r>
          </w:p>
        </w:tc>
      </w:tr>
      <w:tr w:rsidR="00570715">
        <w:trPr>
          <w:trHeight w:hRule="exact" w:val="586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</w:rPr>
              <w:t>0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>
            <w:pPr>
              <w:spacing w:after="258" w:line="233" w:lineRule="auto"/>
              <w:rPr>
                <w:rFonts w:ascii="Times New Roman" w:eastAsia="Times New Roman" w:hAnsi="Times New Roman"/>
                <w:b/>
                <w:color w:val="000000"/>
                <w:sz w:val="19"/>
              </w:rPr>
            </w:pPr>
          </w:p>
        </w:tc>
      </w:tr>
    </w:tbl>
    <w:p w:rsidR="00570715" w:rsidRDefault="00570715">
      <w:pPr>
        <w:spacing w:after="258" w:line="233" w:lineRule="auto"/>
        <w:rPr>
          <w:rFonts w:ascii="Times New Roman" w:eastAsia="Times New Roman" w:hAnsi="Times New Roman"/>
          <w:b/>
          <w:color w:val="000000"/>
          <w:sz w:val="19"/>
        </w:rPr>
      </w:pPr>
    </w:p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6840" w:h="11900" w:orient="landscape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0715" w:rsidRDefault="00570715">
      <w:pPr>
        <w:spacing w:after="0" w:line="14" w:lineRule="exact"/>
      </w:pPr>
    </w:p>
    <w:p w:rsidR="00570715" w:rsidRDefault="00570715">
      <w:pPr>
        <w:spacing w:after="78" w:line="220" w:lineRule="exact"/>
      </w:pPr>
    </w:p>
    <w:p w:rsidR="00570715" w:rsidRDefault="00BF68A0">
      <w:pPr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ПОУРОЧНОЕ ПЛАНИРОВАНИЕ</w:t>
      </w:r>
      <w:r w:rsidR="00A83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МОДУЛЯ «ДЕКОРАТИВНО</w:t>
      </w:r>
      <w:r w:rsidR="00A83B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-ПРИКЛАДНОЕ И НАРОДНОЕ ИСКУССТВО» (5 класс)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41"/>
        <w:gridCol w:w="1647"/>
        <w:gridCol w:w="1164"/>
        <w:gridCol w:w="1646"/>
      </w:tblGrid>
      <w:tr w:rsidR="0057071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</w:t>
            </w:r>
            <w:r w:rsidR="00A83B08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7071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A83B08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</w:t>
            </w:r>
            <w:r w:rsidR="00BF68A0">
              <w:rPr>
                <w:rFonts w:ascii="Times New Roman" w:eastAsia="Times New Roman" w:hAnsi="Times New Roman"/>
                <w:b/>
                <w:color w:val="000000"/>
                <w:sz w:val="24"/>
              </w:rPr>
              <w:t>онтрольные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="00BF68A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BF68A0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A83B08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r w:rsidR="00BF68A0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рактические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BF68A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</w:tr>
      <w:tr w:rsidR="0057071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декоративно-прикладном искусстве. Декоративно-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и его виды.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прикладное искусство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предметная среда жизни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01.09.22г.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 Истоки образного языка декоративно-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искусства.</w:t>
            </w:r>
          </w:p>
          <w:p w:rsidR="00570715" w:rsidRDefault="00BF68A0">
            <w:pPr>
              <w:spacing w:before="7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образы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(крестьянского) прикладного искусства.</w:t>
            </w:r>
          </w:p>
          <w:p w:rsidR="00570715" w:rsidRDefault="00BF68A0">
            <w:pPr>
              <w:spacing w:before="7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народного искусства с природой, бытом, трудом, верованиями и эпосом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08.09.22г.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 w:rsidR="00A83B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искусства. Роль природных материалов в строительстве и изготовлении предметов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быта, их значение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характере труда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жизненного уклада.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Образно-символический язык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народного прикладного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15.09.22г.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0715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корни народного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искусства. 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рисунков на темы древних узоров деревянной резьбы, росписи по дереву, вышивки.</w:t>
            </w:r>
          </w:p>
          <w:p w:rsidR="00570715" w:rsidRDefault="00BF68A0">
            <w:pPr>
              <w:spacing w:before="70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навыков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обобщения в процессе практической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22.09.22г.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98" w:right="650" w:bottom="632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570715" w:rsidRDefault="00BF68A0">
            <w:pPr>
              <w:spacing w:before="70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избы, единство красоты и пользы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функционального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символического — в её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постройке и украшении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29.09.22г.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 w:rsidR="00A83B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707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/>
              <w:ind w:left="72" w:right="356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 Выполнение рисунков —эскизов орнаментального декора крестьянского дома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06.10.22г.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r w:rsidR="00A83B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работа;</w:t>
            </w:r>
          </w:p>
        </w:tc>
      </w:tr>
      <w:tr w:rsidR="005707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Убранство русской избы.</w:t>
            </w:r>
          </w:p>
          <w:p w:rsidR="00570715" w:rsidRPr="003F70B4" w:rsidRDefault="00BF68A0">
            <w:pPr>
              <w:spacing w:before="70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внутреннего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крестьянского дома.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Декоративные </w:t>
            </w:r>
            <w:r>
              <w:br/>
            </w:r>
            <w:r w:rsidR="003F70B4"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r w:rsidR="003F7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жилой среды</w:t>
            </w:r>
            <w:r w:rsidR="003F7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13.10.22г.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 w:rsidR="003F7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и труда. Предметы народного быта: их декор.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орнаментов в украшении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20.10.22г.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Характерные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народного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традиционного быта у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разных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03.11.22г.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Конструкция и декор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народного быта и труда. Выполнение рисунков предметов народного быта, выявление мудрости 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выразительной формы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орнаментально-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символического оформления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10.11.22г.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Образный строй народного праздничного костюма — женского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мужского. Традиционная конструкция русского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женского костюма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северорусский (сарафан) и южнорусский (понёва)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 w:rsidP="00FF60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17.11.22г.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Разнообразие форм и украшений народного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праздничного костюма для различных регионов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24.11.22г.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Искусство народной вышивки. Вышивка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костюмах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обрядах. Древнее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присутствие всех типов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орнаментов в народной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01.12.22г.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костюм.Особенности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традиционных орнаментов текстильных промыслов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08.12.22г.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86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Народный праздничный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костюм. 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 традиционных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праздничных костюмов,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в форме,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цветовом решении,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орнаментике костюма черт национального своеобразия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15.12.22г.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праздники и праздничные обряды.</w:t>
            </w:r>
          </w:p>
          <w:p w:rsidR="00570715" w:rsidRDefault="00BF68A0">
            <w:pPr>
              <w:spacing w:before="7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народные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как синтез всех видов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22.12.22г.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Народные праздники и праздничные обряды.</w:t>
            </w:r>
          </w:p>
          <w:p w:rsidR="00570715" w:rsidRDefault="00BF68A0">
            <w:pPr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сюжетной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или участие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работе по созданию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коллективного панно на тему традиций народных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12.01.23г.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Многообразие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 традиционных ремёсел и происхождение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народов России.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Традиции культуры, особенные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каждого региона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3907B8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  <w:p w:rsidR="003907B8" w:rsidRPr="003907B8" w:rsidRDefault="003907B8" w:rsidP="003907B8"/>
          <w:p w:rsidR="003907B8" w:rsidRPr="003907B8" w:rsidRDefault="003907B8" w:rsidP="003907B8"/>
          <w:p w:rsidR="003907B8" w:rsidRDefault="003907B8" w:rsidP="003907B8"/>
          <w:p w:rsidR="00570715" w:rsidRPr="003907B8" w:rsidRDefault="00570715" w:rsidP="003907B8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 w:rsidP="00FF60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19.01.23г.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Народные художественные промыслы. Разнообразие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народных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ремёсел и их связь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регионально-национальным бытом (дерево, береста,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керамика, металл, кость, мех и кожа, шерсть и лён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26.01.23г.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Традиционные древние образы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игрушках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02.02.23г.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Создание эскиза игрушки по мотивам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избранного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09.02.23г.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Роспись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дереву. Хохлома.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16.02.23г.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Городецкая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роспись по дереву.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FF6055" w:rsidRDefault="00FF6055">
            <w:pPr>
              <w:rPr>
                <w:lang w:val="ru-RU"/>
              </w:rPr>
            </w:pPr>
            <w:r>
              <w:rPr>
                <w:lang w:val="ru-RU"/>
              </w:rPr>
              <w:t>02.03.23г.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0715" w:rsidRDefault="0057071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Народные художественные промыслы. Керамика.</w:t>
            </w:r>
          </w:p>
          <w:p w:rsidR="00570715" w:rsidRDefault="00BF68A0">
            <w:pPr>
              <w:spacing w:before="7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Гжели. 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E44D43" w:rsidRDefault="00E44D43">
            <w:pPr>
              <w:rPr>
                <w:lang w:val="ru-RU"/>
              </w:rPr>
            </w:pPr>
            <w:r>
              <w:rPr>
                <w:lang w:val="ru-RU"/>
              </w:rPr>
              <w:t>09.03.23г.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Роспись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металлу.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E44D43" w:rsidRDefault="00E44D43">
            <w:pPr>
              <w:rPr>
                <w:lang w:val="ru-RU"/>
              </w:rPr>
            </w:pPr>
            <w:r>
              <w:rPr>
                <w:lang w:val="ru-RU"/>
              </w:rPr>
              <w:t>16.03.23г.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Древние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художественной обработки металла в разных регионах страны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E44D43" w:rsidRDefault="00E44D43">
            <w:pPr>
              <w:rPr>
                <w:lang w:val="ru-RU"/>
              </w:rPr>
            </w:pPr>
            <w:r>
              <w:rPr>
                <w:lang w:val="ru-RU"/>
              </w:rPr>
              <w:t>23.03.</w:t>
            </w:r>
            <w:r w:rsidR="00D2747C">
              <w:rPr>
                <w:lang w:val="ru-RU"/>
              </w:rPr>
              <w:t>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Искусство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лаковой живописи: Палех, Федоскино, Холуй, Мстёра.</w:t>
            </w:r>
          </w:p>
          <w:p w:rsidR="00570715" w:rsidRDefault="00BF68A0">
            <w:pPr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сказочный 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D2747C" w:rsidRDefault="00D2747C">
            <w:pPr>
              <w:rPr>
                <w:lang w:val="ru-RU"/>
              </w:rPr>
            </w:pPr>
            <w:r>
              <w:rPr>
                <w:lang w:val="ru-RU"/>
              </w:rPr>
              <w:t>06.04.23г.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Роль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 в культуре древних цивилизаций. 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зарисовок элементов декора или декорированных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D2747C" w:rsidRDefault="00D2747C">
            <w:pPr>
              <w:rPr>
                <w:lang w:val="ru-RU"/>
              </w:rPr>
            </w:pPr>
            <w:r>
              <w:rPr>
                <w:lang w:val="ru-RU"/>
              </w:rPr>
              <w:t>13.04.23г.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Особенности орнамента в культурах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разных народов. Выполнение изображений орнаментов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выбранной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D2747C" w:rsidRDefault="00D2747C">
            <w:pPr>
              <w:rPr>
                <w:lang w:val="ru-RU"/>
              </w:rPr>
            </w:pPr>
            <w:r>
              <w:rPr>
                <w:lang w:val="ru-RU"/>
              </w:rPr>
              <w:t>20.04.23г.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в культуре разных эпох и народов. Особенности конструкции и декора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одежды. Создание эскиза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одежды или деталей одежды для разных членов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сообщества выбранной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D2747C" w:rsidRDefault="00D2747C">
            <w:pPr>
              <w:rPr>
                <w:lang w:val="ru-RU"/>
              </w:rPr>
            </w:pPr>
            <w:r>
              <w:rPr>
                <w:lang w:val="ru-RU"/>
              </w:rPr>
              <w:t>27.04.23г.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83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Декоративно-прикладное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в культуре разных эпох и народов. Целостный образ декоративно-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прикладного искусства для каждой исторической эпохи и национальной культуры.</w:t>
            </w:r>
          </w:p>
          <w:p w:rsidR="00570715" w:rsidRDefault="00BF68A0">
            <w:pPr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D2747C" w:rsidRDefault="00D2747C">
            <w:pPr>
              <w:rPr>
                <w:lang w:val="ru-RU"/>
              </w:rPr>
            </w:pPr>
            <w:r>
              <w:rPr>
                <w:lang w:val="ru-RU"/>
              </w:rPr>
              <w:t>04.05.23г.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жизни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человека.</w:t>
            </w:r>
          </w:p>
          <w:p w:rsidR="00570715" w:rsidRPr="003F70B4" w:rsidRDefault="00BF68A0">
            <w:pPr>
              <w:spacing w:before="70" w:after="0" w:line="28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декоративного искусства.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творческой импровизации на основе произведений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временных художников</w:t>
            </w:r>
            <w:r w:rsidR="003F7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D2747C" w:rsidRDefault="00D2747C">
            <w:pPr>
              <w:rPr>
                <w:lang w:val="ru-RU"/>
              </w:rPr>
            </w:pPr>
            <w:r>
              <w:rPr>
                <w:lang w:val="ru-RU"/>
              </w:rPr>
              <w:t>11.05.23г.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жизни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человека.</w:t>
            </w:r>
          </w:p>
          <w:p w:rsidR="00570715" w:rsidRDefault="00BF68A0">
            <w:pPr>
              <w:spacing w:before="7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жизни.</w:t>
            </w:r>
          </w:p>
          <w:p w:rsidR="00570715" w:rsidRDefault="003F70B4">
            <w:pPr>
              <w:spacing w:before="70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эски</w:t>
            </w:r>
            <w:r w:rsidR="00BF68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 личной семейной эмблемы или эмблемы класса, школы, кружка дополнительного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D2747C" w:rsidRDefault="00D2747C">
            <w:pPr>
              <w:rPr>
                <w:lang w:val="ru-RU"/>
              </w:rPr>
            </w:pPr>
            <w:r>
              <w:rPr>
                <w:lang w:val="ru-RU"/>
              </w:rPr>
              <w:t>18.05.23г.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в жизни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человека.</w:t>
            </w:r>
          </w:p>
          <w:p w:rsidR="00570715" w:rsidRDefault="00BF68A0">
            <w:pPr>
              <w:spacing w:before="70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помещений.Декоративно-прикладное искусство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современного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Праздничное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школы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Pr="00D2747C" w:rsidRDefault="00D2747C">
            <w:pPr>
              <w:rPr>
                <w:lang w:val="ru-RU"/>
              </w:rPr>
            </w:pPr>
            <w:r>
              <w:rPr>
                <w:lang w:val="ru-RU"/>
              </w:rPr>
              <w:t>25.05.23г.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</w:tr>
    </w:tbl>
    <w:p w:rsidR="00570715" w:rsidRDefault="00570715">
      <w:pPr>
        <w:spacing w:after="0" w:line="14" w:lineRule="exact"/>
      </w:pPr>
    </w:p>
    <w:p w:rsidR="00570715" w:rsidRDefault="00BF68A0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570715" w:rsidRDefault="00570715">
      <w:pPr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0715" w:rsidRDefault="00BF68A0">
      <w:pPr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ПОУРОЧНОЕ ПЛАНИРОВАНИЕМОДУЛЯ «ЖИВОПИСЬ, ГРАФИКА, СКУЛЬПТУРА» (6 класс)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7071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</w:tr>
      <w:tr w:rsidR="005707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видах искусства. Основные виды живописи, графики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скульптуры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изобразительного искусства и 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средства.</w:t>
            </w:r>
          </w:p>
          <w:p w:rsidR="00570715" w:rsidRDefault="00BF68A0">
            <w:pPr>
              <w:spacing w:before="70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Живописные, графические и скульптурные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материалы, их особые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изобразительного искусства и 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средства.</w:t>
            </w:r>
          </w:p>
          <w:p w:rsidR="00570715" w:rsidRDefault="00BF68A0">
            <w:pPr>
              <w:spacing w:before="70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— основа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 и мастерства художника.</w:t>
            </w:r>
          </w:p>
          <w:p w:rsidR="00570715" w:rsidRDefault="00BF68A0">
            <w:pPr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рисунка. Выполнение рисунка с натуры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071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изобразительного искусства и 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средства.</w:t>
            </w:r>
          </w:p>
          <w:p w:rsidR="00570715" w:rsidRDefault="00BF68A0">
            <w:pPr>
              <w:spacing w:before="70" w:after="0" w:line="27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возможности линии. 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линейного рисунка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заданную тему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изобразительного искусства и 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средства.</w:t>
            </w:r>
          </w:p>
          <w:p w:rsidR="00570715" w:rsidRDefault="00BF68A0">
            <w:pPr>
              <w:spacing w:before="70" w:after="0" w:line="28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Тёмное — светлое —тональные отношения. Создание изображения карандашами разной жёсткости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изобразительного искусства и 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средства.</w:t>
            </w:r>
          </w:p>
          <w:p w:rsidR="00570715" w:rsidRDefault="00BF68A0">
            <w:pPr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Основы цветоведения.</w:t>
            </w:r>
          </w:p>
          <w:p w:rsidR="00570715" w:rsidRDefault="00BF68A0">
            <w:pPr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разных оттенков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изобразительного искусства и 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средства.</w:t>
            </w:r>
          </w:p>
          <w:p w:rsidR="00570715" w:rsidRPr="003F70B4" w:rsidRDefault="00BF68A0">
            <w:pPr>
              <w:spacing w:before="72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выразительное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средство в изобразительном искусстве.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живописного изображения</w:t>
            </w:r>
            <w:r w:rsidR="003F7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Язык изобразительного искусства и 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Выразительные средства скульптуры.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Жанры изобразительного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искусства. Жанровая система в изобразительном искусстве как инструмент сравнения и анализа произведений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 w:rsidP="003F70B4">
            <w:pPr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Натюрморт. Изображение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объёмного предмета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плоскости листа. Создание</w:t>
            </w:r>
            <w:r w:rsidR="003F7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изображений геометрических тел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основе правил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линейной перспективы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1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right="28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Натюрморт. Конструкция предмета сложной формы.</w:t>
            </w:r>
          </w:p>
          <w:p w:rsidR="00570715" w:rsidRDefault="00BF68A0">
            <w:pPr>
              <w:spacing w:before="70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рисунков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конструкций из нескольких геометрических тел разной формы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Натюрморт. Свет и тень.</w:t>
            </w:r>
          </w:p>
          <w:p w:rsidR="00570715" w:rsidRDefault="00BF68A0">
            <w:pPr>
              <w:spacing w:before="7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светотеневого изображения предмета.</w:t>
            </w:r>
          </w:p>
          <w:p w:rsidR="00570715" w:rsidRDefault="00BF68A0">
            <w:pPr>
              <w:spacing w:before="70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изображение объёмного тела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разделением его формы на освещённую и теневую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Натюрморт. Рисунок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натюрморта графическими материалами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Натюрморт. Живописное изображение натюрморта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Портрет. Портретный жанр в истории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Портрет. Конструкция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головы человека. Построение головы человека, основные пропорции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07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Портрет. Графический портретный рисунок.</w:t>
            </w:r>
          </w:p>
          <w:p w:rsidR="00570715" w:rsidRDefault="00BF68A0">
            <w:pPr>
              <w:spacing w:before="7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портретного рисунка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натуры и по памяти.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Портрет. Свет и тень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изображении головы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человека. Зарисовки разного освещения головы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Портрет. Портрет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скульптуре. Лепка головы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Портрет. Живописное изображение портрета. Создание живописного портрета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Пейзаж. Правила построения линейной перспективы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изображении пространства.</w:t>
            </w:r>
          </w:p>
          <w:p w:rsidR="00570715" w:rsidRDefault="00BF68A0">
            <w:pPr>
              <w:spacing w:before="70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линейной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перспективы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изображении пространства пейзажа на листе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Пейзаж. Правила воздушной перспективы. Построение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переднего, среднего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дальнего планов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изображении пейзажного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Пейзаж. Особенности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 разных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состояний природы и её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освещения.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разных состояний природы в живописном пейзаже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Пейзаж. Пейзаж в истории русской живописи и его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в отечественной культуре.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композиционного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живописного пейзажа своей Родины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Пейзаж. Пейзаж в графике. Создание пейзажных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зарисовок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Пейзаж. Городской пейзаж.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Бытовой жанр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 Изображение бытовой жизни людей в традициях искусства разных эпох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Бытовой жанр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570715" w:rsidRDefault="00BF68A0">
            <w:pPr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сюжетной композицией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Исторический жанр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570715" w:rsidRDefault="00BF68A0">
            <w:pPr>
              <w:spacing w:before="70" w:after="0" w:line="27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картина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истории искусства, её особое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Исторический жанр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570715" w:rsidRDefault="00BF68A0">
            <w:pPr>
              <w:spacing w:before="70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Историческая картина в русской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Исторический жанр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570715" w:rsidRDefault="00BF68A0">
            <w:pPr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сюжетной композицией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Библейские темы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 Библейские темы в истории европейской и отечественной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Библейские темы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изобразительном искусстве. Библейские темы в русском искусстве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071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Библейские темы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570715" w:rsidRDefault="00BF68A0">
            <w:pPr>
              <w:spacing w:before="70" w:after="0" w:line="286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Иконопись в истории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русского искусства. Работа над эскизом сюжетной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композиции. "Роль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изобразительного искусства в жизни людей: образ мира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0715" w:rsidRDefault="00BF68A0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570715" w:rsidRDefault="00570715">
      <w:pPr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0715" w:rsidRDefault="00BF68A0">
      <w:pPr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ПОУРОЧНОЕ ПЛАНИРОВАНИЕМОДУЛЯ «АРХИТЕКТУРА И ДИЗАЙН» (7 класс)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7071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0715" w:rsidRDefault="00570715"/>
        </w:tc>
      </w:tr>
      <w:tr w:rsidR="00570715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Архитектура и дизайн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 художественной постройки предметно‒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человека. Архитектура и дизайн — искусства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художественной постройки— конструктивные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 Предметно-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пространственная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материальная среда жизни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людей. Архитектура —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«каменная летопись»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истории человечества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Графический дизайн. Основы построения композиции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искусствах. Практические упражнения по композиции с вариативным ритмическим расположением геометрических фигур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Графический дизайн. Роль цвета в организации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пространства. Выполнение практических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по теме «Роль цвета в организации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Графический дизайн.</w:t>
            </w:r>
          </w:p>
          <w:p w:rsidR="00570715" w:rsidRDefault="00BF68A0">
            <w:pPr>
              <w:spacing w:before="70" w:after="0" w:line="283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Шрифты и шрифтовая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композиция в графическом дизайне. 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аналитических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практических работ по теме«Буква — изобразительный элемент композиции»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Графический дизайн.</w:t>
            </w:r>
          </w:p>
          <w:p w:rsidR="00570715" w:rsidRDefault="00BF68A0">
            <w:pPr>
              <w:spacing w:before="72" w:after="0" w:line="271" w:lineRule="auto"/>
              <w:ind w:left="72" w:right="12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Логотип. Построение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логотипа. Разработка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логотипа на выбранную тему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Графический дизайн.</w:t>
            </w:r>
          </w:p>
          <w:p w:rsidR="00570715" w:rsidRDefault="00BF68A0">
            <w:pPr>
              <w:spacing w:before="70" w:after="0" w:line="28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Композиционные основы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макетирования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графическом дизайне при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соединении текста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Искусство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плаката. 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по композиции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плаката или рекламы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основе макетирования текста и изображения (вручную или на основе компьютерных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Графический дизайн.</w:t>
            </w:r>
          </w:p>
          <w:p w:rsidR="00570715" w:rsidRDefault="00BF68A0">
            <w:pPr>
              <w:spacing w:before="70" w:after="0" w:line="262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форм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графического дизайна.</w:t>
            </w:r>
          </w:p>
          <w:p w:rsidR="00570715" w:rsidRDefault="00BF68A0">
            <w:pPr>
              <w:spacing w:before="70" w:after="0" w:line="283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 книги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журнала.Выполнение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практической работы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проектированию книги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(журнала), созданию макета журнала в технике коллажа или на компьютере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Макетирование объёмно-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композиций. От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плоскостного изображения к объёмному макету. Объект и пространство. Взаимосвязь объектов в архитектурном макете. 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практических работ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созданию объёмно-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пространственных макетов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объёмно-пространственных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композиций. Здание как сочетание различных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объёмных форм.</w:t>
            </w:r>
          </w:p>
          <w:p w:rsidR="00570715" w:rsidRDefault="00BF68A0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Конструкция: часть и целое.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объёмно-пространственных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композиций. Выполнение практических работ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темам: «Разнообразие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объёмных форм, 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усложнение», «Соединение объёмных форм в единое архитектурное целое»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3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Макетирование объёмно-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композиций. Эволюция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архитектурных конструкций и роль эволюции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строительных материалов.</w:t>
            </w:r>
          </w:p>
          <w:p w:rsidR="00570715" w:rsidRDefault="00BF68A0">
            <w:pPr>
              <w:spacing w:before="7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зарисовок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основных конструктивных типов архитектуры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объёмно-пространственных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композиций. Красота и целесообразность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предметного мира. Образ времени в предметах,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создаваемых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человеком.Выполнение аналитических зарисовок бытовых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объёмно-пространственных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композиций. Форма,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 и функция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бытового предмета.</w:t>
            </w:r>
          </w:p>
          <w:p w:rsidR="00570715" w:rsidRDefault="00BF68A0">
            <w:pPr>
              <w:spacing w:before="70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Творческое проектирование предметов быта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определением их функций и материала изготовления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объёмно-пространственных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композиций. Цвет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архитектуре и дизайне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6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объёмно-пространственных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композиций. Коллективная творческая работа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конструированию объек тов дизайна или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архитектурному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макетированию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цвета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0715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Социальное значение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дизайна и архитектуры как среды жизни человека. Образ и стиль материальной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 прошлого.</w:t>
            </w:r>
          </w:p>
          <w:p w:rsidR="00570715" w:rsidRDefault="00BF68A0">
            <w:pPr>
              <w:spacing w:before="70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аналитических зарисовок знаменитых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архитектурных памятников из фотоизображений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Социальное значение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дизайна и архитектуры как среды жизни человека.</w:t>
            </w:r>
          </w:p>
          <w:p w:rsidR="00570715" w:rsidRDefault="00BF68A0">
            <w:pPr>
              <w:spacing w:before="70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Коллективная работа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созданию отоколлажа из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изображений памятников отечественной архитектуры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3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Социальное значение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дизайна и архитектуры как среды жизни человека. Пути развития современной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архитектуры и дизайна: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 сегодня и завтра..</w:t>
            </w:r>
          </w:p>
          <w:p w:rsidR="00570715" w:rsidRDefault="00BF68A0">
            <w:pPr>
              <w:spacing w:before="70" w:after="0" w:line="283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практических работ по теме «Образ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города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архитектурного стиля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будущего»: фотоколлаж или фантазийная зарисовкау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 будущего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Социальное значение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дизайна и архитектуры как среды жизни человека.</w:t>
            </w:r>
          </w:p>
          <w:p w:rsidR="00570715" w:rsidRDefault="00BF68A0">
            <w:pPr>
              <w:spacing w:before="70" w:after="0" w:line="28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Пространство городской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среды. 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композиционного задания по построению городского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в виде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макетной или графической схемы (карты)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Социальное значение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дизайна и архитектуры как среды жизни человека.</w:t>
            </w:r>
          </w:p>
          <w:p w:rsidR="00570715" w:rsidRDefault="00BF68A0">
            <w:pPr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 городской среды.</w:t>
            </w:r>
          </w:p>
          <w:p w:rsidR="00570715" w:rsidRDefault="00BF68A0">
            <w:pPr>
              <w:spacing w:before="70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Малые архитектурные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формы. 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практической работы по теме«Проектирование дизайна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 городской среды» в виде создания коллажно-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графической композиции или дизайн-проекта оформления витрины магазина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Социальное значение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дизайна и архитектуры как среды жизни человека.</w:t>
            </w:r>
          </w:p>
          <w:p w:rsidR="00570715" w:rsidRDefault="00BF68A0">
            <w:pPr>
              <w:spacing w:before="70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 пространственно-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предметной среды интерьера. Интерьер и предметный мир в доме. 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практической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аналитической работы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«Роль вещи в образно-стилевом решении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интерьера» в форме создания коллажной композиции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58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Социальное значение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дизайна и архитектуры как среды жизни человека.</w:t>
            </w:r>
          </w:p>
          <w:p w:rsidR="00570715" w:rsidRDefault="00BF68A0">
            <w:pPr>
              <w:spacing w:before="7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архитектура.</w:t>
            </w:r>
          </w:p>
          <w:p w:rsidR="00570715" w:rsidRDefault="00BF68A0">
            <w:pPr>
              <w:spacing w:before="70" w:after="0" w:line="28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архитектурно-ландшафтного пространства. Выполнение дизайн-проекта территории парка или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приусадебного участка в виде схемы-чертежа. Выполнение макета фрагмента сада или парка, соединяя бумаго-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пластику с введением в макет различных материалов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фактур: ткань, проволока,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фольга, древесина, стекло и др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8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Социальное значение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дизайна и архитектуры как среды жизни человека.</w:t>
            </w:r>
          </w:p>
          <w:p w:rsidR="00570715" w:rsidRDefault="00BF68A0">
            <w:pPr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Замысел архитектурного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проекта и его осуществление.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0715" w:rsidRDefault="0057071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Социальное значение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дизайна и архитектуры как среды жизни человека.</w:t>
            </w:r>
          </w:p>
          <w:p w:rsidR="00570715" w:rsidRDefault="00BF68A0">
            <w:pPr>
              <w:spacing w:before="70" w:after="0" w:line="283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практической творческой коллективной работы «Проектирование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архитектурного образа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города» («Исторический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город», «Сказочный город»,«Город будущего»)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71" w:lineRule="auto"/>
              <w:ind w:left="72" w:right="12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Образ человека и индивидуальное проектирование.</w:t>
            </w:r>
          </w:p>
          <w:p w:rsidR="00570715" w:rsidRDefault="00BF68A0">
            <w:pPr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Функциональная планировка своего дома.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Выполнение аналитической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практической работы по теме«Индивидуальное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Создание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плана-проекта «Дом моей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мечты». 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графического (поэтажного) плана дома или квартиры,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графического наброска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внешнего вида дома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прилегающей территории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8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8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Дизайн предметной среды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интерьере личного дома.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0715" w:rsidRDefault="0057071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Образ человека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Создание многофункционального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интерьера собственной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комнаты. Выполнение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практической работы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«Проект организации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многофункционального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и предметной среды моей жилой комнаты»(в эскизном проекте или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цифровых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Дизайн и архитектура сада или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приусадебного участка.</w:t>
            </w:r>
          </w:p>
          <w:p w:rsidR="00570715" w:rsidRDefault="00BF68A0">
            <w:pPr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плана или макета садового участка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71" w:lineRule="auto"/>
              <w:ind w:left="72" w:right="12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проектирование.</w:t>
            </w:r>
          </w:p>
          <w:p w:rsidR="00570715" w:rsidRDefault="00BF68A0">
            <w:pPr>
              <w:spacing w:before="70" w:after="0" w:line="28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Композиционно-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конструктивные принципы дизайна одежды.Выполнение практической работы по теме«Мода, культура и ты»: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подобрать костюмы для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разных людей с учётом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специфики их фигуры,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пропорций, возраста.</w:t>
            </w:r>
          </w:p>
          <w:p w:rsidR="00570715" w:rsidRDefault="00BF68A0">
            <w:pPr>
              <w:spacing w:before="70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эскизов одежды для себя.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Образ человека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Дизайн современной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ectPr w:rsidR="00570715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0715" w:rsidRDefault="00570715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570715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Выполнение практических творческих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эскизов по теме «Дизайн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современной одежды».</w:t>
            </w:r>
          </w:p>
          <w:p w:rsidR="00570715" w:rsidRDefault="00BF68A0">
            <w:pPr>
              <w:spacing w:before="70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живописного панно с элементами фотоколлажа на тему современного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олодёжного костюма.</w:t>
            </w:r>
          </w:p>
          <w:p w:rsidR="00570715" w:rsidRDefault="00BF68A0">
            <w:pPr>
              <w:spacing w:before="72" w:after="0" w:line="27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коллекции моделей образно-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фантазийного костюма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7071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Образ человека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Грим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причёска в практике дизайна.</w:t>
            </w:r>
          </w:p>
          <w:p w:rsidR="00570715" w:rsidRDefault="00BF68A0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Визажистика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70715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8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Образ человека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проектирование. Выполнение практических работ по теме«Изменение образа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средствами внешней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выразительности»: подбор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вариантов причёски и грима для создания различных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 одного и того же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лица. Рисунок или коллаж. Выполнение упражнений по освоению навыков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технологий бытового грима— макияжа; создание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средствами грима образа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сценического или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карнавального персонажа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7071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BF68A0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auto"/>
              <w:left w:w="0" w:type="dxa"/>
              <w:bottom w:w="0" w:type="auto"/>
              <w:right w:w="0" w:type="dxa"/>
            </w:tcMar>
          </w:tcPr>
          <w:p w:rsidR="00570715" w:rsidRDefault="00570715"/>
        </w:tc>
      </w:tr>
    </w:tbl>
    <w:p w:rsidR="00570715" w:rsidRDefault="00570715">
      <w:pPr>
        <w:spacing w:after="0" w:line="14" w:lineRule="exact"/>
      </w:pPr>
    </w:p>
    <w:p w:rsidR="00570715" w:rsidRDefault="00570715">
      <w:pPr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0715" w:rsidRDefault="00570715">
      <w:pPr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70715" w:rsidRDefault="00570715">
      <w:pPr>
        <w:sectPr w:rsidR="005707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0715" w:rsidRDefault="00570715">
      <w:pPr>
        <w:spacing w:after="78" w:line="220" w:lineRule="exact"/>
      </w:pPr>
    </w:p>
    <w:p w:rsidR="00570715" w:rsidRDefault="00BF68A0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70715" w:rsidRDefault="00BF68A0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70715" w:rsidRDefault="00BF68A0">
      <w:pPr>
        <w:spacing w:before="166"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Неменского Б.М., Акционерное общество «Издательство «Просвещение»;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6 класс/Неменская Л.А.; под редакцией Неменского Б.М., Акционерное общество «Издательство «Просвещение»;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7 класс/Питерских А.С., Гуров Г.Е.; под редакцией Неменского Б.М., Акционерное общество «Издательство «Просвещение»; </w:t>
      </w:r>
      <w:r>
        <w:rPr>
          <w:lang w:val="ru-RU"/>
        </w:rPr>
        <w:br/>
      </w:r>
    </w:p>
    <w:p w:rsidR="00570715" w:rsidRDefault="00BF68A0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70715" w:rsidRDefault="00BF68A0">
      <w:pPr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70715" w:rsidRDefault="00864D4F">
      <w:pPr>
        <w:spacing w:before="262" w:after="0" w:line="230" w:lineRule="auto"/>
        <w:rPr>
          <w:rStyle w:val="aff4"/>
          <w:lang w:val="ru-RU"/>
        </w:rPr>
      </w:pPr>
      <w:hyperlink r:id="rId23" w:tooltip="https://edsoo.ru" w:history="1">
        <w:r w:rsidR="00BF68A0">
          <w:rPr>
            <w:rStyle w:val="aff4"/>
            <w:lang w:val="ru-RU"/>
          </w:rPr>
          <w:t>https://edsoo.ru</w:t>
        </w:r>
      </w:hyperlink>
    </w:p>
    <w:p w:rsidR="00570715" w:rsidRDefault="00BF68A0">
      <w:pPr>
        <w:spacing w:before="262" w:after="0" w:line="230" w:lineRule="auto"/>
        <w:rPr>
          <w:lang w:val="ru-RU"/>
        </w:rPr>
      </w:pPr>
      <w:r>
        <w:rPr>
          <w:lang w:val="ru-RU"/>
        </w:rPr>
        <w:t>Изобразительное искусство. Декоративно-прикладное искусство в жизни человека. Электронное приложение к учебнику Горяевой Н. А., Кобловой О. А. 5 класс</w:t>
      </w:r>
      <w:hyperlink r:id="rId24" w:tooltip="https://cdn.catalog.prosv.ru/attachment/719f4dce-48d3-11e2-9633-0050569c0d55.iso" w:history="1">
        <w:r>
          <w:rPr>
            <w:lang w:val="ru-RU"/>
          </w:rPr>
          <w:t>https://cdn.catalog.prosv.ru/attachment/719f4dce-48d3-11e2-9633-0050569c0d55.iso</w:t>
        </w:r>
      </w:hyperlink>
    </w:p>
    <w:p w:rsidR="00570715" w:rsidRDefault="00BF68A0">
      <w:pPr>
        <w:spacing w:before="262" w:after="0" w:line="230" w:lineRule="auto"/>
        <w:rPr>
          <w:lang w:val="ru-RU"/>
        </w:rPr>
      </w:pPr>
      <w:r>
        <w:rPr>
          <w:lang w:val="ru-RU"/>
        </w:rPr>
        <w:t>Мультимедийное приложение  7 класс по программе Б.М. Неменского, Л.А.Неменской, Н.А. Горяевой, А.С. Питерских. Издательство «Учитель» 2015</w:t>
      </w:r>
    </w:p>
    <w:p w:rsidR="00570715" w:rsidRDefault="00BF68A0">
      <w:pPr>
        <w:spacing w:before="262" w:after="0" w:line="230" w:lineRule="auto"/>
        <w:rPr>
          <w:lang w:val="ru-RU"/>
        </w:rPr>
      </w:pPr>
      <w:r>
        <w:rPr>
          <w:lang w:val="ru-RU"/>
        </w:rPr>
        <w:t>http://www.visaginart.narod.ru/ Галерея произведений изобразительного искусства, сгруппированных по эпохам и стилям</w:t>
      </w:r>
    </w:p>
    <w:p w:rsidR="00570715" w:rsidRDefault="00BF68A0">
      <w:pPr>
        <w:spacing w:before="262" w:after="0" w:line="230" w:lineRule="auto"/>
        <w:rPr>
          <w:lang w:val="ru-RU"/>
        </w:rPr>
      </w:pPr>
      <w:r>
        <w:rPr>
          <w:lang w:val="ru-RU"/>
        </w:rPr>
        <w:t>http://www.smallbay.ru/ Галерея шедевров живописи, скульптуры, архитектуры, мифология</w:t>
      </w:r>
    </w:p>
    <w:p w:rsidR="00570715" w:rsidRDefault="00BF68A0">
      <w:pPr>
        <w:spacing w:before="262" w:after="0" w:line="230" w:lineRule="auto"/>
        <w:rPr>
          <w:lang w:val="ru-RU"/>
        </w:rPr>
      </w:pPr>
      <w:r>
        <w:rPr>
          <w:lang w:val="ru-RU"/>
        </w:rPr>
        <w:t xml:space="preserve">  http://fashion.artyx.ru/ Иллюстрированная энциклопедия моды</w:t>
      </w:r>
    </w:p>
    <w:p w:rsidR="00570715" w:rsidRDefault="00BF68A0">
      <w:pPr>
        <w:spacing w:before="262" w:after="0" w:line="230" w:lineRule="auto"/>
        <w:rPr>
          <w:lang w:val="ru-RU"/>
        </w:rPr>
      </w:pPr>
      <w:r>
        <w:rPr>
          <w:lang w:val="ru-RU"/>
        </w:rPr>
        <w:t xml:space="preserve">  http://www.tretyakov.ru   Официальный сайт Третьяковской галереи</w:t>
      </w:r>
    </w:p>
    <w:p w:rsidR="00570715" w:rsidRDefault="00BF68A0">
      <w:pPr>
        <w:spacing w:before="262" w:after="0" w:line="230" w:lineRule="auto"/>
        <w:rPr>
          <w:lang w:val="ru-RU"/>
        </w:rPr>
      </w:pPr>
      <w:r>
        <w:rPr>
          <w:lang w:val="ru-RU"/>
        </w:rPr>
        <w:t xml:space="preserve">  http://www.rusmuseum.ru Официальный сайт Русского музея</w:t>
      </w:r>
    </w:p>
    <w:p w:rsidR="00570715" w:rsidRDefault="00BF68A0">
      <w:pPr>
        <w:spacing w:before="262" w:after="0" w:line="230" w:lineRule="auto"/>
        <w:rPr>
          <w:lang w:val="ru-RU"/>
        </w:rPr>
      </w:pPr>
      <w:r>
        <w:rPr>
          <w:lang w:val="ru-RU"/>
        </w:rPr>
        <w:t xml:space="preserve">  http://www.hermitagemuseum.org Официальный сайт Эрмитажа</w:t>
      </w:r>
    </w:p>
    <w:p w:rsidR="00570715" w:rsidRDefault="00BF68A0">
      <w:pPr>
        <w:spacing w:before="262" w:after="0" w:line="230" w:lineRule="auto"/>
        <w:rPr>
          <w:lang w:val="ru-RU"/>
        </w:rPr>
      </w:pPr>
      <w:r>
        <w:rPr>
          <w:lang w:val="ru-RU"/>
        </w:rPr>
        <w:t xml:space="preserve">Мастер-класс «Секрет создания портрета» - </w:t>
      </w:r>
      <w:hyperlink r:id="rId25" w:tooltip="http://academy.mosmetod.ru/kollektsiya/master-klass-sekret-sozdaniya-portreta" w:history="1">
        <w:r>
          <w:rPr>
            <w:rStyle w:val="aff4"/>
          </w:rPr>
          <w:t>http</w:t>
        </w:r>
        <w:r>
          <w:rPr>
            <w:rStyle w:val="aff4"/>
            <w:lang w:val="ru-RU"/>
          </w:rPr>
          <w:t>://</w:t>
        </w:r>
        <w:r>
          <w:rPr>
            <w:rStyle w:val="aff4"/>
          </w:rPr>
          <w:t>academy</w:t>
        </w:r>
        <w:r>
          <w:rPr>
            <w:rStyle w:val="aff4"/>
            <w:lang w:val="ru-RU"/>
          </w:rPr>
          <w:t>.</w:t>
        </w:r>
        <w:r>
          <w:rPr>
            <w:rStyle w:val="aff4"/>
          </w:rPr>
          <w:t>mosmetod</w:t>
        </w:r>
        <w:r>
          <w:rPr>
            <w:rStyle w:val="aff4"/>
            <w:lang w:val="ru-RU"/>
          </w:rPr>
          <w:t>.</w:t>
        </w:r>
        <w:r>
          <w:rPr>
            <w:rStyle w:val="aff4"/>
          </w:rPr>
          <w:t>ru</w:t>
        </w:r>
        <w:r>
          <w:rPr>
            <w:rStyle w:val="aff4"/>
            <w:lang w:val="ru-RU"/>
          </w:rPr>
          <w:t>/</w:t>
        </w:r>
        <w:r>
          <w:rPr>
            <w:rStyle w:val="aff4"/>
          </w:rPr>
          <w:t>kollektsiya</w:t>
        </w:r>
        <w:r>
          <w:rPr>
            <w:rStyle w:val="aff4"/>
            <w:lang w:val="ru-RU"/>
          </w:rPr>
          <w:t>/</w:t>
        </w:r>
        <w:r>
          <w:rPr>
            <w:rStyle w:val="aff4"/>
          </w:rPr>
          <w:t>master</w:t>
        </w:r>
        <w:r>
          <w:rPr>
            <w:rStyle w:val="aff4"/>
            <w:lang w:val="ru-RU"/>
          </w:rPr>
          <w:t>-</w:t>
        </w:r>
        <w:r>
          <w:rPr>
            <w:rStyle w:val="aff4"/>
          </w:rPr>
          <w:t>klass</w:t>
        </w:r>
        <w:r>
          <w:rPr>
            <w:rStyle w:val="aff4"/>
            <w:lang w:val="ru-RU"/>
          </w:rPr>
          <w:t>-</w:t>
        </w:r>
        <w:r>
          <w:rPr>
            <w:rStyle w:val="aff4"/>
          </w:rPr>
          <w:t>sekret</w:t>
        </w:r>
        <w:r>
          <w:rPr>
            <w:rStyle w:val="aff4"/>
            <w:lang w:val="ru-RU"/>
          </w:rPr>
          <w:t>-</w:t>
        </w:r>
        <w:r>
          <w:rPr>
            <w:rStyle w:val="aff4"/>
          </w:rPr>
          <w:t>sozdaniya</w:t>
        </w:r>
        <w:r>
          <w:rPr>
            <w:rStyle w:val="aff4"/>
            <w:lang w:val="ru-RU"/>
          </w:rPr>
          <w:t>-</w:t>
        </w:r>
        <w:r>
          <w:rPr>
            <w:rStyle w:val="aff4"/>
          </w:rPr>
          <w:t>portreta</w:t>
        </w:r>
      </w:hyperlink>
    </w:p>
    <w:p w:rsidR="00570715" w:rsidRDefault="00BF68A0">
      <w:pPr>
        <w:spacing w:before="262" w:after="0" w:line="230" w:lineRule="auto"/>
        <w:rPr>
          <w:lang w:val="ru-RU"/>
        </w:rPr>
      </w:pPr>
      <w:r>
        <w:rPr>
          <w:lang w:val="ru-RU"/>
        </w:rPr>
        <w:t>Изобразительное искусство и архитектура Западной Европы и России http://tsos.lan.krasu.ru/slaids/issk/dmitrieva/index</w:t>
      </w:r>
      <w:r>
        <w:rPr>
          <w:rFonts w:ascii="Times New Roman" w:eastAsia="Times New Roman" w:hAnsi="Times New Roman"/>
          <w:color w:val="000000"/>
          <w:sz w:val="16"/>
          <w:szCs w:val="16"/>
          <w:lang w:val="ru-RU"/>
        </w:rPr>
        <w:t>.</w:t>
      </w:r>
    </w:p>
    <w:p w:rsidR="00570715" w:rsidRDefault="00570715">
      <w:pPr>
        <w:rPr>
          <w:lang w:val="ru-RU"/>
        </w:rPr>
        <w:sectPr w:rsidR="005707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0715" w:rsidRDefault="00570715">
      <w:pPr>
        <w:spacing w:after="78" w:line="220" w:lineRule="exact"/>
        <w:rPr>
          <w:lang w:val="ru-RU"/>
        </w:rPr>
      </w:pP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Наглядные пособия.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Репродукции произведений изобразительного и декоративно-прикладного искусства;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Искусство. Основы декоративно – прикладного искусства: электронный каталог учеб.таб. –М.:Спектр.2007.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Модели и натуральный фонд.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Муляжи фруктов и овощей.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Изделия декоративно – прикладного искусства и народных промыслов.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Технические средства обучения.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Компьютер.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Мультимедийный проектор.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Экран проекционный.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Аудиторная доска с магнитной поверхностью и набором приспособлений для крепления картин, иллюстраций, рисунков учащихся.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Набор инструментов для работы с различными материалами в соответствии с программой обучения.</w:t>
      </w:r>
    </w:p>
    <w:p w:rsidR="00570715" w:rsidRDefault="00BF68A0">
      <w:pPr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Материалы для художественной деятельности: краски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пластилин/глина, клей, ножницы, рамы для оформления работ.</w:t>
      </w:r>
    </w:p>
    <w:p w:rsidR="00570715" w:rsidRDefault="00BF68A0">
      <w:pPr>
        <w:spacing w:after="0" w:line="408" w:lineRule="auto"/>
        <w:ind w:right="432"/>
        <w:rPr>
          <w:lang w:val="ru-RU"/>
        </w:rPr>
      </w:pPr>
      <w:r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sectPr w:rsidR="00570715" w:rsidSect="00570715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FC" w:rsidRDefault="001F7AFC">
      <w:pPr>
        <w:spacing w:after="0" w:line="240" w:lineRule="auto"/>
      </w:pPr>
      <w:r>
        <w:separator/>
      </w:r>
    </w:p>
  </w:endnote>
  <w:endnote w:type="continuationSeparator" w:id="0">
    <w:p w:rsidR="001F7AFC" w:rsidRDefault="001F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FC" w:rsidRDefault="001F7AFC">
      <w:pPr>
        <w:spacing w:after="0" w:line="240" w:lineRule="auto"/>
      </w:pPr>
      <w:r>
        <w:separator/>
      </w:r>
    </w:p>
  </w:footnote>
  <w:footnote w:type="continuationSeparator" w:id="0">
    <w:p w:rsidR="001F7AFC" w:rsidRDefault="001F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CAA"/>
    <w:multiLevelType w:val="hybridMultilevel"/>
    <w:tmpl w:val="3E5012B6"/>
    <w:lvl w:ilvl="0" w:tplc="16C623B4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EA47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CA0B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D6AC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F4E2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B89F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02F9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FCAA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7CD2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B852DEB"/>
    <w:multiLevelType w:val="hybridMultilevel"/>
    <w:tmpl w:val="AED0DC02"/>
    <w:lvl w:ilvl="0" w:tplc="CE30AD96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1A8F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6A0E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0CE7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4EE6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1292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02ED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0E39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BCA4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32B4FB3"/>
    <w:multiLevelType w:val="hybridMultilevel"/>
    <w:tmpl w:val="6F2C4336"/>
    <w:lvl w:ilvl="0" w:tplc="E4F878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E56E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3EDB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0CA3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7404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5065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A4EC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7660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9677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5CF15AE"/>
    <w:multiLevelType w:val="hybridMultilevel"/>
    <w:tmpl w:val="E9CE3576"/>
    <w:lvl w:ilvl="0" w:tplc="60E6F356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CB3086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3AA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2AE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12A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22BA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B43E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3E76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CEA4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68379E5"/>
    <w:multiLevelType w:val="hybridMultilevel"/>
    <w:tmpl w:val="53F6760E"/>
    <w:lvl w:ilvl="0" w:tplc="67CA2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EF6A5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7C79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72C5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BA69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9C2D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788B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5052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8C75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00E0DAF"/>
    <w:multiLevelType w:val="hybridMultilevel"/>
    <w:tmpl w:val="4E4C2F64"/>
    <w:lvl w:ilvl="0" w:tplc="94342EB4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2FB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4C35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0C7B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78F0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BE0E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3AE9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62B2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A852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A3A4979"/>
    <w:multiLevelType w:val="hybridMultilevel"/>
    <w:tmpl w:val="C7049256"/>
    <w:lvl w:ilvl="0" w:tplc="5F5E1664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78921E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70A2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8888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6A9A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3E86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6E41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EECA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3E94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620E0660"/>
    <w:multiLevelType w:val="hybridMultilevel"/>
    <w:tmpl w:val="9676D044"/>
    <w:lvl w:ilvl="0" w:tplc="6C0092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C1867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AC0F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D83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E4D8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5C5D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5C43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DCC5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3CB5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ED575B"/>
    <w:multiLevelType w:val="hybridMultilevel"/>
    <w:tmpl w:val="F9A0F8F8"/>
    <w:lvl w:ilvl="0" w:tplc="E2322738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 w:tplc="DD0A6A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520C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BE65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1E92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DE9D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7EAA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48BF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DA0D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715"/>
    <w:rsid w:val="001C58E3"/>
    <w:rsid w:val="001F7AFC"/>
    <w:rsid w:val="00247A59"/>
    <w:rsid w:val="003907B8"/>
    <w:rsid w:val="003F70B4"/>
    <w:rsid w:val="005423E2"/>
    <w:rsid w:val="00570715"/>
    <w:rsid w:val="005A5DD4"/>
    <w:rsid w:val="006A0E08"/>
    <w:rsid w:val="007B0E33"/>
    <w:rsid w:val="00817EC0"/>
    <w:rsid w:val="00864D4F"/>
    <w:rsid w:val="008F5053"/>
    <w:rsid w:val="00995BAC"/>
    <w:rsid w:val="009A4666"/>
    <w:rsid w:val="00A83B08"/>
    <w:rsid w:val="00A9380E"/>
    <w:rsid w:val="00BF68A0"/>
    <w:rsid w:val="00D2747C"/>
    <w:rsid w:val="00E44D43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13AF4B-01EE-4C27-A96A-B7B0D725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071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5707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5707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5707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5707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5707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5707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5707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5707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5707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sid w:val="00570715"/>
    <w:rPr>
      <w:sz w:val="48"/>
      <w:szCs w:val="48"/>
    </w:rPr>
  </w:style>
  <w:style w:type="character" w:customStyle="1" w:styleId="SubtitleChar">
    <w:name w:val="Subtitle Char"/>
    <w:basedOn w:val="a2"/>
    <w:uiPriority w:val="11"/>
    <w:rsid w:val="00570715"/>
    <w:rPr>
      <w:sz w:val="24"/>
      <w:szCs w:val="24"/>
    </w:rPr>
  </w:style>
  <w:style w:type="character" w:customStyle="1" w:styleId="QuoteChar">
    <w:name w:val="Quote Char"/>
    <w:uiPriority w:val="29"/>
    <w:rsid w:val="00570715"/>
    <w:rPr>
      <w:i/>
    </w:rPr>
  </w:style>
  <w:style w:type="character" w:customStyle="1" w:styleId="IntenseQuoteChar">
    <w:name w:val="Intense Quote Char"/>
    <w:uiPriority w:val="30"/>
    <w:rsid w:val="00570715"/>
    <w:rPr>
      <w:i/>
    </w:rPr>
  </w:style>
  <w:style w:type="character" w:customStyle="1" w:styleId="HeaderChar">
    <w:name w:val="Header Char"/>
    <w:basedOn w:val="a2"/>
    <w:uiPriority w:val="99"/>
    <w:rsid w:val="00570715"/>
  </w:style>
  <w:style w:type="character" w:customStyle="1" w:styleId="FooterChar">
    <w:name w:val="Footer Char"/>
    <w:basedOn w:val="a2"/>
    <w:uiPriority w:val="99"/>
    <w:rsid w:val="00570715"/>
  </w:style>
  <w:style w:type="character" w:customStyle="1" w:styleId="CaptionChar">
    <w:name w:val="Caption Char"/>
    <w:uiPriority w:val="99"/>
    <w:rsid w:val="00570715"/>
  </w:style>
  <w:style w:type="table" w:customStyle="1" w:styleId="TableGridLight">
    <w:name w:val="Table Grid Light"/>
    <w:basedOn w:val="a3"/>
    <w:uiPriority w:val="59"/>
    <w:rsid w:val="005707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3"/>
    <w:uiPriority w:val="59"/>
    <w:rsid w:val="0057071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">
    <w:name w:val="Таблица простая 21"/>
    <w:basedOn w:val="a3"/>
    <w:uiPriority w:val="59"/>
    <w:rsid w:val="00570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57071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1"/>
    <w:link w:val="a6"/>
    <w:uiPriority w:val="99"/>
    <w:semiHidden/>
    <w:unhideWhenUsed/>
    <w:rsid w:val="00570715"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sid w:val="00570715"/>
    <w:rPr>
      <w:sz w:val="18"/>
    </w:rPr>
  </w:style>
  <w:style w:type="character" w:styleId="a7">
    <w:name w:val="footnote reference"/>
    <w:basedOn w:val="a2"/>
    <w:uiPriority w:val="99"/>
    <w:unhideWhenUsed/>
    <w:rsid w:val="00570715"/>
    <w:rPr>
      <w:vertAlign w:val="superscript"/>
    </w:rPr>
  </w:style>
  <w:style w:type="paragraph" w:styleId="a8">
    <w:name w:val="endnote text"/>
    <w:basedOn w:val="a1"/>
    <w:link w:val="a9"/>
    <w:uiPriority w:val="99"/>
    <w:semiHidden/>
    <w:unhideWhenUsed/>
    <w:rsid w:val="00570715"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sid w:val="00570715"/>
    <w:rPr>
      <w:sz w:val="20"/>
    </w:rPr>
  </w:style>
  <w:style w:type="character" w:styleId="aa">
    <w:name w:val="endnote reference"/>
    <w:basedOn w:val="a2"/>
    <w:uiPriority w:val="99"/>
    <w:semiHidden/>
    <w:unhideWhenUsed/>
    <w:rsid w:val="00570715"/>
    <w:rPr>
      <w:vertAlign w:val="superscript"/>
    </w:rPr>
  </w:style>
  <w:style w:type="paragraph" w:styleId="1">
    <w:name w:val="toc 1"/>
    <w:basedOn w:val="a1"/>
    <w:next w:val="a1"/>
    <w:uiPriority w:val="39"/>
    <w:unhideWhenUsed/>
    <w:rsid w:val="00570715"/>
    <w:pPr>
      <w:spacing w:after="57"/>
    </w:pPr>
  </w:style>
  <w:style w:type="paragraph" w:styleId="22">
    <w:name w:val="toc 2"/>
    <w:basedOn w:val="a1"/>
    <w:next w:val="a1"/>
    <w:uiPriority w:val="39"/>
    <w:unhideWhenUsed/>
    <w:rsid w:val="00570715"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rsid w:val="00570715"/>
    <w:pPr>
      <w:spacing w:after="57"/>
      <w:ind w:left="567"/>
    </w:pPr>
  </w:style>
  <w:style w:type="paragraph" w:styleId="4">
    <w:name w:val="toc 4"/>
    <w:basedOn w:val="a1"/>
    <w:next w:val="a1"/>
    <w:uiPriority w:val="39"/>
    <w:unhideWhenUsed/>
    <w:rsid w:val="00570715"/>
    <w:pPr>
      <w:spacing w:after="57"/>
      <w:ind w:left="850"/>
    </w:pPr>
  </w:style>
  <w:style w:type="paragraph" w:styleId="5">
    <w:name w:val="toc 5"/>
    <w:basedOn w:val="a1"/>
    <w:next w:val="a1"/>
    <w:uiPriority w:val="39"/>
    <w:unhideWhenUsed/>
    <w:rsid w:val="00570715"/>
    <w:pPr>
      <w:spacing w:after="57"/>
      <w:ind w:left="1134"/>
    </w:pPr>
  </w:style>
  <w:style w:type="paragraph" w:styleId="6">
    <w:name w:val="toc 6"/>
    <w:basedOn w:val="a1"/>
    <w:next w:val="a1"/>
    <w:uiPriority w:val="39"/>
    <w:unhideWhenUsed/>
    <w:rsid w:val="00570715"/>
    <w:pPr>
      <w:spacing w:after="57"/>
      <w:ind w:left="1417"/>
    </w:pPr>
  </w:style>
  <w:style w:type="paragraph" w:styleId="7">
    <w:name w:val="toc 7"/>
    <w:basedOn w:val="a1"/>
    <w:next w:val="a1"/>
    <w:uiPriority w:val="39"/>
    <w:unhideWhenUsed/>
    <w:rsid w:val="00570715"/>
    <w:pPr>
      <w:spacing w:after="57"/>
      <w:ind w:left="1701"/>
    </w:pPr>
  </w:style>
  <w:style w:type="paragraph" w:styleId="8">
    <w:name w:val="toc 8"/>
    <w:basedOn w:val="a1"/>
    <w:next w:val="a1"/>
    <w:uiPriority w:val="39"/>
    <w:unhideWhenUsed/>
    <w:rsid w:val="00570715"/>
    <w:pPr>
      <w:spacing w:after="57"/>
      <w:ind w:left="1984"/>
    </w:pPr>
  </w:style>
  <w:style w:type="paragraph" w:styleId="9">
    <w:name w:val="toc 9"/>
    <w:basedOn w:val="a1"/>
    <w:next w:val="a1"/>
    <w:uiPriority w:val="39"/>
    <w:unhideWhenUsed/>
    <w:rsid w:val="00570715"/>
    <w:pPr>
      <w:spacing w:after="57"/>
      <w:ind w:left="2268"/>
    </w:pPr>
  </w:style>
  <w:style w:type="paragraph" w:customStyle="1" w:styleId="110">
    <w:name w:val="Заголовок 11"/>
    <w:basedOn w:val="a1"/>
    <w:next w:val="a1"/>
    <w:link w:val="10"/>
    <w:uiPriority w:val="9"/>
    <w:qFormat/>
    <w:rsid w:val="00570715"/>
    <w:pPr>
      <w:keepNext/>
      <w:keepLines/>
      <w:spacing w:before="480" w:after="0"/>
      <w:outlineLvl w:val="0"/>
    </w:pPr>
    <w:rPr>
      <w:rFonts w:ascii="Calibri" w:eastAsia="Calibri" w:hAnsi="Calibri" w:cs="Calibr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1"/>
    <w:next w:val="a1"/>
    <w:link w:val="23"/>
    <w:uiPriority w:val="9"/>
    <w:unhideWhenUsed/>
    <w:qFormat/>
    <w:rsid w:val="00570715"/>
    <w:pPr>
      <w:keepNext/>
      <w:keepLines/>
      <w:spacing w:before="200" w:after="0"/>
      <w:outlineLvl w:val="1"/>
    </w:pPr>
    <w:rPr>
      <w:rFonts w:ascii="Calibri" w:eastAsia="Calibri" w:hAnsi="Calibri" w:cs="Calibr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1"/>
    <w:next w:val="a1"/>
    <w:link w:val="33"/>
    <w:uiPriority w:val="9"/>
    <w:unhideWhenUsed/>
    <w:qFormat/>
    <w:rsid w:val="00570715"/>
    <w:pPr>
      <w:keepNext/>
      <w:keepLines/>
      <w:spacing w:before="200" w:after="0"/>
      <w:outlineLvl w:val="2"/>
    </w:pPr>
    <w:rPr>
      <w:rFonts w:ascii="Calibri" w:eastAsia="Calibri" w:hAnsi="Calibri" w:cs="Calibri"/>
      <w:b/>
      <w:bCs/>
      <w:color w:val="4F81BD" w:themeColor="accent1"/>
    </w:rPr>
  </w:style>
  <w:style w:type="paragraph" w:customStyle="1" w:styleId="410">
    <w:name w:val="Заголовок 41"/>
    <w:basedOn w:val="a1"/>
    <w:next w:val="a1"/>
    <w:link w:val="40"/>
    <w:uiPriority w:val="9"/>
    <w:semiHidden/>
    <w:unhideWhenUsed/>
    <w:qFormat/>
    <w:rsid w:val="00570715"/>
    <w:pPr>
      <w:keepNext/>
      <w:keepLines/>
      <w:spacing w:before="200" w:after="0"/>
      <w:outlineLvl w:val="3"/>
    </w:pPr>
    <w:rPr>
      <w:rFonts w:ascii="Calibri" w:eastAsia="Calibri" w:hAnsi="Calibri" w:cs="Calibri"/>
      <w:b/>
      <w:bCs/>
      <w:i/>
      <w:iCs/>
      <w:color w:val="4F81BD" w:themeColor="accent1"/>
    </w:rPr>
  </w:style>
  <w:style w:type="paragraph" w:customStyle="1" w:styleId="510">
    <w:name w:val="Заголовок 51"/>
    <w:basedOn w:val="a1"/>
    <w:next w:val="a1"/>
    <w:link w:val="50"/>
    <w:uiPriority w:val="9"/>
    <w:semiHidden/>
    <w:unhideWhenUsed/>
    <w:qFormat/>
    <w:rsid w:val="00570715"/>
    <w:pPr>
      <w:keepNext/>
      <w:keepLines/>
      <w:spacing w:before="200" w:after="0"/>
      <w:outlineLvl w:val="4"/>
    </w:pPr>
    <w:rPr>
      <w:rFonts w:ascii="Calibri" w:eastAsia="Calibri" w:hAnsi="Calibri" w:cs="Calibri"/>
      <w:color w:val="243F60" w:themeColor="accent1" w:themeShade="7F"/>
    </w:rPr>
  </w:style>
  <w:style w:type="paragraph" w:customStyle="1" w:styleId="61">
    <w:name w:val="Заголовок 61"/>
    <w:basedOn w:val="a1"/>
    <w:next w:val="a1"/>
    <w:link w:val="60"/>
    <w:uiPriority w:val="9"/>
    <w:semiHidden/>
    <w:unhideWhenUsed/>
    <w:qFormat/>
    <w:rsid w:val="00570715"/>
    <w:pPr>
      <w:keepNext/>
      <w:keepLines/>
      <w:spacing w:before="200" w:after="0"/>
      <w:outlineLvl w:val="5"/>
    </w:pPr>
    <w:rPr>
      <w:rFonts w:ascii="Calibri" w:eastAsia="Calibri" w:hAnsi="Calibri" w:cs="Calibri"/>
      <w:i/>
      <w:iCs/>
      <w:color w:val="243F60" w:themeColor="accent1" w:themeShade="7F"/>
    </w:rPr>
  </w:style>
  <w:style w:type="paragraph" w:customStyle="1" w:styleId="71">
    <w:name w:val="Заголовок 71"/>
    <w:basedOn w:val="a1"/>
    <w:next w:val="a1"/>
    <w:link w:val="70"/>
    <w:uiPriority w:val="9"/>
    <w:semiHidden/>
    <w:unhideWhenUsed/>
    <w:qFormat/>
    <w:rsid w:val="00570715"/>
    <w:pPr>
      <w:keepNext/>
      <w:keepLines/>
      <w:spacing w:before="200" w:after="0"/>
      <w:outlineLvl w:val="6"/>
    </w:pPr>
    <w:rPr>
      <w:rFonts w:ascii="Calibri" w:eastAsia="Calibri" w:hAnsi="Calibri" w:cs="Calibri"/>
      <w:i/>
      <w:iCs/>
      <w:color w:val="404040" w:themeColor="text1" w:themeTint="BF"/>
    </w:rPr>
  </w:style>
  <w:style w:type="paragraph" w:customStyle="1" w:styleId="81">
    <w:name w:val="Заголовок 81"/>
    <w:basedOn w:val="a1"/>
    <w:next w:val="a1"/>
    <w:link w:val="80"/>
    <w:uiPriority w:val="9"/>
    <w:semiHidden/>
    <w:unhideWhenUsed/>
    <w:qFormat/>
    <w:rsid w:val="00570715"/>
    <w:pPr>
      <w:keepNext/>
      <w:keepLines/>
      <w:spacing w:before="200" w:after="0"/>
      <w:outlineLvl w:val="7"/>
    </w:pPr>
    <w:rPr>
      <w:rFonts w:ascii="Calibri" w:eastAsia="Calibri" w:hAnsi="Calibri" w:cs="Calibri"/>
      <w:color w:val="4F81BD" w:themeColor="accent1"/>
      <w:sz w:val="20"/>
      <w:szCs w:val="20"/>
    </w:rPr>
  </w:style>
  <w:style w:type="paragraph" w:customStyle="1" w:styleId="91">
    <w:name w:val="Заголовок 91"/>
    <w:basedOn w:val="a1"/>
    <w:next w:val="a1"/>
    <w:link w:val="90"/>
    <w:uiPriority w:val="9"/>
    <w:semiHidden/>
    <w:unhideWhenUsed/>
    <w:qFormat/>
    <w:rsid w:val="00570715"/>
    <w:pPr>
      <w:keepNext/>
      <w:keepLines/>
      <w:spacing w:before="200" w:after="0"/>
      <w:outlineLvl w:val="8"/>
    </w:pPr>
    <w:rPr>
      <w:rFonts w:ascii="Calibri" w:eastAsia="Calibri" w:hAnsi="Calibri" w:cs="Calibri"/>
      <w:i/>
      <w:iCs/>
      <w:color w:val="404040" w:themeColor="text1" w:themeTint="BF"/>
      <w:sz w:val="20"/>
      <w:szCs w:val="20"/>
    </w:rPr>
  </w:style>
  <w:style w:type="paragraph" w:customStyle="1" w:styleId="12">
    <w:name w:val="Верхний колонтитул1"/>
    <w:basedOn w:val="a1"/>
    <w:link w:val="ab"/>
    <w:uiPriority w:val="99"/>
    <w:unhideWhenUsed/>
    <w:rsid w:val="0057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12"/>
    <w:uiPriority w:val="99"/>
    <w:rsid w:val="00570715"/>
  </w:style>
  <w:style w:type="paragraph" w:customStyle="1" w:styleId="13">
    <w:name w:val="Нижний колонтитул1"/>
    <w:basedOn w:val="a1"/>
    <w:link w:val="ac"/>
    <w:uiPriority w:val="99"/>
    <w:unhideWhenUsed/>
    <w:rsid w:val="0057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13"/>
    <w:uiPriority w:val="99"/>
    <w:rsid w:val="00570715"/>
  </w:style>
  <w:style w:type="paragraph" w:styleId="ad">
    <w:name w:val="No Spacing"/>
    <w:uiPriority w:val="1"/>
    <w:qFormat/>
    <w:rsid w:val="00570715"/>
    <w:pPr>
      <w:spacing w:after="0" w:line="240" w:lineRule="auto"/>
    </w:pPr>
  </w:style>
  <w:style w:type="character" w:customStyle="1" w:styleId="10">
    <w:name w:val="Заголовок 1 Знак"/>
    <w:basedOn w:val="a2"/>
    <w:link w:val="110"/>
    <w:uiPriority w:val="9"/>
    <w:rsid w:val="00570715"/>
    <w:rPr>
      <w:rFonts w:ascii="Calibri" w:eastAsia="Calibri" w:hAnsi="Calibri" w:cs="Calibri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2"/>
    <w:link w:val="210"/>
    <w:uiPriority w:val="9"/>
    <w:rsid w:val="00570715"/>
    <w:rPr>
      <w:rFonts w:ascii="Calibri" w:eastAsia="Calibri" w:hAnsi="Calibri" w:cs="Calibri"/>
      <w:b/>
      <w:bCs/>
      <w:color w:val="4F81BD" w:themeColor="accent1"/>
      <w:sz w:val="26"/>
      <w:szCs w:val="26"/>
    </w:rPr>
  </w:style>
  <w:style w:type="character" w:customStyle="1" w:styleId="33">
    <w:name w:val="Заголовок 3 Знак"/>
    <w:basedOn w:val="a2"/>
    <w:link w:val="310"/>
    <w:uiPriority w:val="9"/>
    <w:rsid w:val="00570715"/>
    <w:rPr>
      <w:rFonts w:ascii="Calibri" w:eastAsia="Calibri" w:hAnsi="Calibri" w:cs="Calibri"/>
      <w:b/>
      <w:bCs/>
      <w:color w:val="4F81BD" w:themeColor="accent1"/>
    </w:rPr>
  </w:style>
  <w:style w:type="paragraph" w:styleId="ae">
    <w:name w:val="Title"/>
    <w:basedOn w:val="a1"/>
    <w:next w:val="a1"/>
    <w:link w:val="af"/>
    <w:uiPriority w:val="10"/>
    <w:qFormat/>
    <w:rsid w:val="00570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Calibri" w:hAnsi="Calibri" w:cs="Calibr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2"/>
    <w:link w:val="ae"/>
    <w:uiPriority w:val="10"/>
    <w:rsid w:val="00570715"/>
    <w:rPr>
      <w:rFonts w:ascii="Calibri" w:eastAsia="Calibri" w:hAnsi="Calibri" w:cs="Calibr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1"/>
    <w:next w:val="a1"/>
    <w:link w:val="af1"/>
    <w:uiPriority w:val="11"/>
    <w:qFormat/>
    <w:rsid w:val="00570715"/>
    <w:pPr>
      <w:numPr>
        <w:ilvl w:val="1"/>
      </w:numPr>
    </w:pPr>
    <w:rPr>
      <w:rFonts w:ascii="Calibri" w:eastAsia="Calibri" w:hAnsi="Calibri" w:cs="Calibr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570715"/>
    <w:rPr>
      <w:rFonts w:ascii="Calibri" w:eastAsia="Calibri" w:hAnsi="Calibri" w:cs="Calibri"/>
      <w:i/>
      <w:iCs/>
      <w:color w:val="4F81BD" w:themeColor="accent1"/>
      <w:spacing w:val="15"/>
      <w:sz w:val="24"/>
      <w:szCs w:val="24"/>
    </w:rPr>
  </w:style>
  <w:style w:type="paragraph" w:styleId="af2">
    <w:name w:val="List Paragraph"/>
    <w:basedOn w:val="a1"/>
    <w:uiPriority w:val="34"/>
    <w:qFormat/>
    <w:rsid w:val="00570715"/>
    <w:pPr>
      <w:ind w:left="720"/>
      <w:contextualSpacing/>
    </w:pPr>
  </w:style>
  <w:style w:type="paragraph" w:styleId="af3">
    <w:name w:val="Body Text"/>
    <w:basedOn w:val="a1"/>
    <w:link w:val="af4"/>
    <w:uiPriority w:val="99"/>
    <w:unhideWhenUsed/>
    <w:rsid w:val="00570715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70715"/>
  </w:style>
  <w:style w:type="paragraph" w:styleId="24">
    <w:name w:val="Body Text 2"/>
    <w:basedOn w:val="a1"/>
    <w:link w:val="25"/>
    <w:uiPriority w:val="99"/>
    <w:unhideWhenUsed/>
    <w:rsid w:val="00570715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570715"/>
  </w:style>
  <w:style w:type="paragraph" w:styleId="34">
    <w:name w:val="Body Text 3"/>
    <w:basedOn w:val="a1"/>
    <w:link w:val="35"/>
    <w:uiPriority w:val="99"/>
    <w:unhideWhenUsed/>
    <w:rsid w:val="0057071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570715"/>
    <w:rPr>
      <w:sz w:val="16"/>
      <w:szCs w:val="16"/>
    </w:rPr>
  </w:style>
  <w:style w:type="paragraph" w:styleId="af5">
    <w:name w:val="List"/>
    <w:basedOn w:val="a1"/>
    <w:uiPriority w:val="99"/>
    <w:unhideWhenUsed/>
    <w:rsid w:val="00570715"/>
    <w:pPr>
      <w:ind w:left="360" w:hanging="360"/>
      <w:contextualSpacing/>
    </w:pPr>
  </w:style>
  <w:style w:type="paragraph" w:styleId="26">
    <w:name w:val="List 2"/>
    <w:basedOn w:val="a1"/>
    <w:uiPriority w:val="99"/>
    <w:unhideWhenUsed/>
    <w:rsid w:val="00570715"/>
    <w:pPr>
      <w:ind w:left="720" w:hanging="360"/>
      <w:contextualSpacing/>
    </w:pPr>
  </w:style>
  <w:style w:type="paragraph" w:styleId="36">
    <w:name w:val="List 3"/>
    <w:basedOn w:val="a1"/>
    <w:uiPriority w:val="99"/>
    <w:unhideWhenUsed/>
    <w:rsid w:val="00570715"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rsid w:val="00570715"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rsid w:val="00570715"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rsid w:val="00570715"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rsid w:val="00570715"/>
    <w:pPr>
      <w:numPr>
        <w:numId w:val="5"/>
      </w:numPr>
      <w:contextualSpacing/>
    </w:pPr>
  </w:style>
  <w:style w:type="paragraph" w:styleId="20">
    <w:name w:val="List Number 2"/>
    <w:basedOn w:val="a1"/>
    <w:uiPriority w:val="99"/>
    <w:unhideWhenUsed/>
    <w:rsid w:val="00570715"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rsid w:val="00570715"/>
    <w:pPr>
      <w:numPr>
        <w:numId w:val="7"/>
      </w:numPr>
      <w:contextualSpacing/>
    </w:pPr>
  </w:style>
  <w:style w:type="paragraph" w:styleId="af6">
    <w:name w:val="List Continue"/>
    <w:basedOn w:val="a1"/>
    <w:uiPriority w:val="99"/>
    <w:unhideWhenUsed/>
    <w:rsid w:val="00570715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rsid w:val="0057071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rsid w:val="00570715"/>
    <w:pPr>
      <w:spacing w:after="120"/>
      <w:ind w:left="1080"/>
      <w:contextualSpacing/>
    </w:pPr>
  </w:style>
  <w:style w:type="paragraph" w:styleId="af7">
    <w:name w:val="macro"/>
    <w:link w:val="af8"/>
    <w:uiPriority w:val="99"/>
    <w:unhideWhenUsed/>
    <w:rsid w:val="0057071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8">
    <w:name w:val="Текст макроса Знак"/>
    <w:basedOn w:val="a2"/>
    <w:link w:val="af7"/>
    <w:uiPriority w:val="99"/>
    <w:rsid w:val="00570715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sid w:val="00570715"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sid w:val="00570715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10"/>
    <w:uiPriority w:val="9"/>
    <w:semiHidden/>
    <w:rsid w:val="00570715"/>
    <w:rPr>
      <w:rFonts w:ascii="Calibri" w:eastAsia="Calibri" w:hAnsi="Calibri" w:cs="Calibr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10"/>
    <w:uiPriority w:val="9"/>
    <w:semiHidden/>
    <w:rsid w:val="00570715"/>
    <w:rPr>
      <w:rFonts w:ascii="Calibri" w:eastAsia="Calibri" w:hAnsi="Calibri" w:cs="Calibri"/>
      <w:color w:val="243F60" w:themeColor="accent1" w:themeShade="7F"/>
    </w:rPr>
  </w:style>
  <w:style w:type="character" w:customStyle="1" w:styleId="60">
    <w:name w:val="Заголовок 6 Знак"/>
    <w:basedOn w:val="a2"/>
    <w:link w:val="61"/>
    <w:uiPriority w:val="9"/>
    <w:semiHidden/>
    <w:rsid w:val="00570715"/>
    <w:rPr>
      <w:rFonts w:ascii="Calibri" w:eastAsia="Calibri" w:hAnsi="Calibri" w:cs="Calibr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1"/>
    <w:uiPriority w:val="9"/>
    <w:semiHidden/>
    <w:rsid w:val="00570715"/>
    <w:rPr>
      <w:rFonts w:ascii="Calibri" w:eastAsia="Calibri" w:hAnsi="Calibri" w:cs="Calibr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1"/>
    <w:uiPriority w:val="9"/>
    <w:semiHidden/>
    <w:rsid w:val="00570715"/>
    <w:rPr>
      <w:rFonts w:ascii="Calibri" w:eastAsia="Calibri" w:hAnsi="Calibri" w:cs="Calibr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1"/>
    <w:uiPriority w:val="9"/>
    <w:semiHidden/>
    <w:rsid w:val="00570715"/>
    <w:rPr>
      <w:rFonts w:ascii="Calibri" w:eastAsia="Calibri" w:hAnsi="Calibri" w:cs="Calibri"/>
      <w:i/>
      <w:iCs/>
      <w:color w:val="404040" w:themeColor="text1" w:themeTint="BF"/>
      <w:sz w:val="20"/>
      <w:szCs w:val="20"/>
    </w:rPr>
  </w:style>
  <w:style w:type="paragraph" w:customStyle="1" w:styleId="14">
    <w:name w:val="Название объекта1"/>
    <w:basedOn w:val="a1"/>
    <w:next w:val="a1"/>
    <w:uiPriority w:val="35"/>
    <w:semiHidden/>
    <w:unhideWhenUsed/>
    <w:qFormat/>
    <w:rsid w:val="0057071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9">
    <w:name w:val="Strong"/>
    <w:basedOn w:val="a2"/>
    <w:uiPriority w:val="22"/>
    <w:qFormat/>
    <w:rsid w:val="00570715"/>
    <w:rPr>
      <w:b/>
      <w:bCs/>
    </w:rPr>
  </w:style>
  <w:style w:type="character" w:styleId="afa">
    <w:name w:val="Emphasis"/>
    <w:basedOn w:val="a2"/>
    <w:uiPriority w:val="20"/>
    <w:qFormat/>
    <w:rsid w:val="00570715"/>
    <w:rPr>
      <w:i/>
      <w:iCs/>
    </w:rPr>
  </w:style>
  <w:style w:type="paragraph" w:styleId="afb">
    <w:name w:val="Intense Quote"/>
    <w:basedOn w:val="a1"/>
    <w:next w:val="a1"/>
    <w:link w:val="afc"/>
    <w:uiPriority w:val="30"/>
    <w:qFormat/>
    <w:rsid w:val="005707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2"/>
    <w:link w:val="afb"/>
    <w:uiPriority w:val="30"/>
    <w:rsid w:val="00570715"/>
    <w:rPr>
      <w:b/>
      <w:bCs/>
      <w:i/>
      <w:iCs/>
      <w:color w:val="4F81BD" w:themeColor="accent1"/>
    </w:rPr>
  </w:style>
  <w:style w:type="character" w:styleId="afd">
    <w:name w:val="Subtle Emphasis"/>
    <w:basedOn w:val="a2"/>
    <w:uiPriority w:val="19"/>
    <w:qFormat/>
    <w:rsid w:val="00570715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570715"/>
    <w:rPr>
      <w:b/>
      <w:bCs/>
      <w:i/>
      <w:iCs/>
      <w:color w:val="4F81BD" w:themeColor="accent1"/>
    </w:rPr>
  </w:style>
  <w:style w:type="character" w:styleId="aff">
    <w:name w:val="Subtle Reference"/>
    <w:basedOn w:val="a2"/>
    <w:uiPriority w:val="31"/>
    <w:qFormat/>
    <w:rsid w:val="00570715"/>
    <w:rPr>
      <w:smallCaps/>
      <w:color w:val="C0504D" w:themeColor="accent2"/>
      <w:u w:val="single"/>
    </w:rPr>
  </w:style>
  <w:style w:type="character" w:styleId="aff0">
    <w:name w:val="Intense Reference"/>
    <w:basedOn w:val="a2"/>
    <w:uiPriority w:val="32"/>
    <w:qFormat/>
    <w:rsid w:val="00570715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570715"/>
    <w:rPr>
      <w:b/>
      <w:bCs/>
      <w:smallCaps/>
      <w:spacing w:val="5"/>
    </w:rPr>
  </w:style>
  <w:style w:type="paragraph" w:styleId="aff2">
    <w:name w:val="TOC Heading"/>
    <w:basedOn w:val="110"/>
    <w:next w:val="a1"/>
    <w:uiPriority w:val="39"/>
    <w:semiHidden/>
    <w:unhideWhenUsed/>
    <w:qFormat/>
    <w:rsid w:val="00570715"/>
    <w:pPr>
      <w:outlineLvl w:val="9"/>
    </w:pPr>
  </w:style>
  <w:style w:type="table" w:styleId="aff3">
    <w:name w:val="Table Grid"/>
    <w:basedOn w:val="a3"/>
    <w:uiPriority w:val="59"/>
    <w:rsid w:val="005707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3"/>
    <w:uiPriority w:val="60"/>
    <w:rsid w:val="005707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 w:themeFill="text1" w:themeFillTint="3F"/>
      </w:tcPr>
    </w:tblStylePr>
  </w:style>
  <w:style w:type="table" w:customStyle="1" w:styleId="-111">
    <w:name w:val="Светлая заливка - Акцент 11"/>
    <w:basedOn w:val="a3"/>
    <w:uiPriority w:val="60"/>
    <w:rsid w:val="005707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3DFEE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3DFEE" w:fill="D3DFEE" w:themeFill="accent1" w:themeFillTint="3F"/>
      </w:tcPr>
    </w:tblStylePr>
  </w:style>
  <w:style w:type="table" w:styleId="-2">
    <w:name w:val="Light Shading Accent 2"/>
    <w:basedOn w:val="a3"/>
    <w:uiPriority w:val="60"/>
    <w:rsid w:val="005707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FD3D2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FD3D2" w:fill="EFD3D2" w:themeFill="accent2" w:themeFillTint="3F"/>
      </w:tcPr>
    </w:tblStylePr>
  </w:style>
  <w:style w:type="table" w:styleId="-3">
    <w:name w:val="Light Shading Accent 3"/>
    <w:basedOn w:val="a3"/>
    <w:uiPriority w:val="60"/>
    <w:rsid w:val="005707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6EED5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6EED5" w:fill="E6EED5" w:themeFill="accent3" w:themeFillTint="3F"/>
      </w:tcPr>
    </w:tblStylePr>
  </w:style>
  <w:style w:type="table" w:styleId="-4">
    <w:name w:val="Light Shading Accent 4"/>
    <w:basedOn w:val="a3"/>
    <w:uiPriority w:val="60"/>
    <w:rsid w:val="005707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FD8E8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FD8E8" w:fill="DFD8E8" w:themeFill="accent4" w:themeFillTint="3F"/>
      </w:tcPr>
    </w:tblStylePr>
  </w:style>
  <w:style w:type="table" w:styleId="-5">
    <w:name w:val="Light Shading Accent 5"/>
    <w:basedOn w:val="a3"/>
    <w:uiPriority w:val="60"/>
    <w:rsid w:val="005707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2EAF1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2EAF1" w:fill="D2EAF1" w:themeFill="accent5" w:themeFillTint="3F"/>
      </w:tcPr>
    </w:tblStylePr>
  </w:style>
  <w:style w:type="table" w:styleId="-6">
    <w:name w:val="Light Shading Accent 6"/>
    <w:basedOn w:val="a3"/>
    <w:uiPriority w:val="60"/>
    <w:rsid w:val="005707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DE4D0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DE4D0" w:fill="FDE4D0" w:themeFill="accent6" w:themeFillTint="3F"/>
      </w:tcPr>
    </w:tblStylePr>
  </w:style>
  <w:style w:type="table" w:customStyle="1" w:styleId="16">
    <w:name w:val="Светлый список1"/>
    <w:basedOn w:val="a3"/>
    <w:uiPriority w:val="61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000000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2">
    <w:name w:val="Светлый список - Акцент 11"/>
    <w:basedOn w:val="a3"/>
    <w:uiPriority w:val="61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4F81BD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C0504D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9BBB59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8064A2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4BACC6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F79646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7">
    <w:name w:val="Светлая сетка1"/>
    <w:basedOn w:val="a3"/>
    <w:uiPriority w:val="62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C0C0C0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C0C0C0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3">
    <w:name w:val="Светлая сетка - Акцент 11"/>
    <w:basedOn w:val="a3"/>
    <w:uiPriority w:val="62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D3DFEE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D3DFEE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EFD3D2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EFD3D2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E6EED5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E6EED5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DFD8E8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DFD8E8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D2EAF1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D2EAF1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FDE4D0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FDE4D0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1">
    <w:name w:val="Средняя заливка 11"/>
    <w:basedOn w:val="a3"/>
    <w:uiPriority w:val="63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C0C0C0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C0C0C0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4F81BD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D3DFEE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D3DFEE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C0504D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EFD3D2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EFD3D2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9BBB59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E6EED5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E6EED5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8064A2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DFD8E8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DFD8E8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4BACC6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D2EAF1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D2EAF1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F79646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FDE4D0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FDE4D0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customStyle="1" w:styleId="211">
    <w:name w:val="Средняя заливка 21"/>
    <w:basedOn w:val="a3"/>
    <w:uiPriority w:val="64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8D8D8" w:fill="D8D8D8" w:themeFill="background1" w:themeFillShade="D8"/>
      </w:tcPr>
    </w:tblStylePr>
    <w:tblStylePr w:type="band1Horz">
      <w:tblPr/>
      <w:tcPr>
        <w:shd w:val="clear" w:color="D8D8D8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F81BD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F81BD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F81BD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8D8D8" w:fill="D8D8D8" w:themeFill="background1" w:themeFillShade="D8"/>
      </w:tcPr>
    </w:tblStylePr>
    <w:tblStylePr w:type="band1Horz">
      <w:tblPr/>
      <w:tcPr>
        <w:shd w:val="clear" w:color="D8D8D8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504D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504D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504D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8D8D8" w:fill="D8D8D8" w:themeFill="background1" w:themeFillShade="D8"/>
      </w:tcPr>
    </w:tblStylePr>
    <w:tblStylePr w:type="band1Horz">
      <w:tblPr/>
      <w:tcPr>
        <w:shd w:val="clear" w:color="D8D8D8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9BBB59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9BBB59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9BBB59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8D8D8" w:fill="D8D8D8" w:themeFill="background1" w:themeFillShade="D8"/>
      </w:tcPr>
    </w:tblStylePr>
    <w:tblStylePr w:type="band1Horz">
      <w:tblPr/>
      <w:tcPr>
        <w:shd w:val="clear" w:color="D8D8D8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8064A2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8064A2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8064A2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8D8D8" w:fill="D8D8D8" w:themeFill="background1" w:themeFillShade="D8"/>
      </w:tcPr>
    </w:tblStylePr>
    <w:tblStylePr w:type="band1Horz">
      <w:tblPr/>
      <w:tcPr>
        <w:shd w:val="clear" w:color="D8D8D8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BACC6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BACC6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BACC6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8D8D8" w:fill="D8D8D8" w:themeFill="background1" w:themeFillShade="D8"/>
      </w:tcPr>
    </w:tblStylePr>
    <w:tblStylePr w:type="band1Horz">
      <w:tblPr/>
      <w:tcPr>
        <w:shd w:val="clear" w:color="D8D8D8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79646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79646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79646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8D8D8" w:fill="D8D8D8" w:themeFill="background1" w:themeFillShade="D8"/>
      </w:tcPr>
    </w:tblStylePr>
    <w:tblStylePr w:type="band1Horz">
      <w:tblPr/>
      <w:tcPr>
        <w:shd w:val="clear" w:color="D8D8D8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customStyle="1" w:styleId="112">
    <w:name w:val="Средний список 11"/>
    <w:basedOn w:val="a3"/>
    <w:uiPriority w:val="65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C0C0C0" w:fill="C0C0C0" w:themeFill="text1" w:themeFillTint="3F"/>
      </w:tcPr>
    </w:tblStylePr>
    <w:tblStylePr w:type="band1Horz">
      <w:tblPr/>
      <w:tcPr>
        <w:shd w:val="clear" w:color="C0C0C0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D3DFEE" w:fill="D3DFEE" w:themeFill="accent1" w:themeFillTint="3F"/>
      </w:tcPr>
    </w:tblStylePr>
    <w:tblStylePr w:type="band1Horz">
      <w:tblPr/>
      <w:tcPr>
        <w:shd w:val="clear" w:color="D3DFEE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EFD3D2" w:fill="EFD3D2" w:themeFill="accent2" w:themeFillTint="3F"/>
      </w:tcPr>
    </w:tblStylePr>
    <w:tblStylePr w:type="band1Horz">
      <w:tblPr/>
      <w:tcPr>
        <w:shd w:val="clear" w:color="EFD3D2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E6EED5" w:fill="E6EED5" w:themeFill="accent3" w:themeFillTint="3F"/>
      </w:tcPr>
    </w:tblStylePr>
    <w:tblStylePr w:type="band1Horz">
      <w:tblPr/>
      <w:tcPr>
        <w:shd w:val="clear" w:color="E6EED5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DFD8E8" w:fill="DFD8E8" w:themeFill="accent4" w:themeFillTint="3F"/>
      </w:tcPr>
    </w:tblStylePr>
    <w:tblStylePr w:type="band1Horz">
      <w:tblPr/>
      <w:tcPr>
        <w:shd w:val="clear" w:color="DFD8E8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D2EAF1" w:fill="D2EAF1" w:themeFill="accent5" w:themeFillTint="3F"/>
      </w:tcPr>
    </w:tblStylePr>
    <w:tblStylePr w:type="band1Horz">
      <w:tblPr/>
      <w:tcPr>
        <w:shd w:val="clear" w:color="D2EAF1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FDE4D0" w:fill="FDE4D0" w:themeFill="accent6" w:themeFillTint="3F"/>
      </w:tcPr>
    </w:tblStylePr>
    <w:tblStylePr w:type="band1Horz">
      <w:tblPr/>
      <w:tcPr>
        <w:shd w:val="clear" w:color="FDE4D0" w:fill="FDE4D0" w:themeFill="accent6" w:themeFillTint="3F"/>
      </w:tcPr>
    </w:tblStylePr>
  </w:style>
  <w:style w:type="table" w:customStyle="1" w:styleId="212">
    <w:name w:val="Средний список 21"/>
    <w:basedOn w:val="a3"/>
    <w:uiPriority w:val="66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 w:themeFill="text1" w:themeFillTint="3F"/>
      </w:tcPr>
    </w:tblStylePr>
    <w:tblStylePr w:type="nwCell">
      <w:tblPr/>
      <w:tcPr>
        <w:shd w:val="clear" w:color="FFFFFF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">
    <w:name w:val="Medium List 2 Accent 1"/>
    <w:basedOn w:val="a3"/>
    <w:uiPriority w:val="66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3DFEE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D3DFEE" w:fill="D3DFEE" w:themeFill="accent1" w:themeFillTint="3F"/>
      </w:tcPr>
    </w:tblStylePr>
    <w:tblStylePr w:type="nwCell">
      <w:tblPr/>
      <w:tcPr>
        <w:shd w:val="clear" w:color="FFFFFF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FD3D2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EFD3D2" w:fill="EFD3D2" w:themeFill="accent2" w:themeFillTint="3F"/>
      </w:tcPr>
    </w:tblStylePr>
    <w:tblStylePr w:type="nwCell">
      <w:tblPr/>
      <w:tcPr>
        <w:shd w:val="clear" w:color="FFFFFF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6EED5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E6EED5" w:fill="E6EED5" w:themeFill="accent3" w:themeFillTint="3F"/>
      </w:tcPr>
    </w:tblStylePr>
    <w:tblStylePr w:type="nwCell">
      <w:tblPr/>
      <w:tcPr>
        <w:shd w:val="clear" w:color="FFFFFF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FD8E8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DFD8E8" w:fill="DFD8E8" w:themeFill="accent4" w:themeFillTint="3F"/>
      </w:tcPr>
    </w:tblStylePr>
    <w:tblStylePr w:type="nwCell">
      <w:tblPr/>
      <w:tcPr>
        <w:shd w:val="clear" w:color="FFFFFF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2EAF1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D2EAF1" w:fill="D2EAF1" w:themeFill="accent5" w:themeFillTint="3F"/>
      </w:tcPr>
    </w:tblStylePr>
    <w:tblStylePr w:type="nwCell">
      <w:tblPr/>
      <w:tcPr>
        <w:shd w:val="clear" w:color="FFFFFF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DE4D0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FDE4D0" w:fill="FDE4D0" w:themeFill="accent6" w:themeFillTint="3F"/>
      </w:tcPr>
    </w:tblStylePr>
    <w:tblStylePr w:type="nwCell">
      <w:tblPr/>
      <w:tcPr>
        <w:shd w:val="clear" w:color="FFFFFF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customStyle="1" w:styleId="113">
    <w:name w:val="Средняя сетка 11"/>
    <w:basedOn w:val="a3"/>
    <w:uiPriority w:val="67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C0C0C0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808080" w:fill="808080" w:themeFill="text1" w:themeFillTint="7F"/>
      </w:tcPr>
    </w:tblStylePr>
    <w:tblStylePr w:type="band1Horz">
      <w:tblPr/>
      <w:tcPr>
        <w:shd w:val="clear" w:color="808080" w:fill="808080" w:themeFill="text1" w:themeFillTint="7F"/>
      </w:tcPr>
    </w:tblStylePr>
  </w:style>
  <w:style w:type="table" w:styleId="1-1">
    <w:name w:val="Medium Grid 1 Accent 1"/>
    <w:basedOn w:val="a3"/>
    <w:uiPriority w:val="67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D3DFEE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7BFDE" w:fill="A7BFDE" w:themeFill="accent1" w:themeFillTint="7F"/>
      </w:tcPr>
    </w:tblStylePr>
    <w:tblStylePr w:type="band1Horz">
      <w:tblPr/>
      <w:tcPr>
        <w:shd w:val="clear" w:color="A7BFDE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EFD3D2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DFA7A6" w:fill="DFA7A6" w:themeFill="accent2" w:themeFillTint="7F"/>
      </w:tcPr>
    </w:tblStylePr>
    <w:tblStylePr w:type="band1Horz">
      <w:tblPr/>
      <w:tcPr>
        <w:shd w:val="clear" w:color="DFA7A6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E6EED5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CDDDAC" w:fill="CDDDAC" w:themeFill="accent3" w:themeFillTint="7F"/>
      </w:tcPr>
    </w:tblStylePr>
    <w:tblStylePr w:type="band1Horz">
      <w:tblPr/>
      <w:tcPr>
        <w:shd w:val="clear" w:color="CDDDAC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DFD8E8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BFB1D0" w:fill="BFB1D0" w:themeFill="accent4" w:themeFillTint="7F"/>
      </w:tcPr>
    </w:tblStylePr>
    <w:tblStylePr w:type="band1Horz">
      <w:tblPr/>
      <w:tcPr>
        <w:shd w:val="clear" w:color="BFB1D0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D2EAF1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5D5E2" w:fill="A5D5E2" w:themeFill="accent5" w:themeFillTint="7F"/>
      </w:tcPr>
    </w:tblStylePr>
    <w:tblStylePr w:type="band1Horz">
      <w:tblPr/>
      <w:tcPr>
        <w:shd w:val="clear" w:color="A5D5E2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FDE4D0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FBCAA2" w:fill="FBCAA2" w:themeFill="accent6" w:themeFillTint="7F"/>
      </w:tcPr>
    </w:tblStylePr>
    <w:tblStylePr w:type="band1Horz">
      <w:tblPr/>
      <w:tcPr>
        <w:shd w:val="clear" w:color="FBCAA2" w:fill="FBCAA2" w:themeFill="accent6" w:themeFillTint="7F"/>
      </w:tcPr>
    </w:tblStylePr>
  </w:style>
  <w:style w:type="table" w:customStyle="1" w:styleId="213">
    <w:name w:val="Средняя сетка 21"/>
    <w:basedOn w:val="a3"/>
    <w:uiPriority w:val="68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C0C0C0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E6E6E6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CCCCC" w:fill="CCCCCC" w:themeFill="text1" w:themeFillTint="33"/>
      </w:tcPr>
    </w:tblStylePr>
    <w:tblStylePr w:type="band1Vert">
      <w:tblPr/>
      <w:tcPr>
        <w:shd w:val="clear" w:color="808080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808080" w:fill="808080" w:themeFill="text1" w:themeFillTint="7F"/>
      </w:tcPr>
    </w:tblStylePr>
    <w:tblStylePr w:type="nwCell">
      <w:tblPr/>
      <w:tcPr>
        <w:shd w:val="clear" w:color="FFFFFF" w:fill="FFFFFF" w:themeFill="background1"/>
      </w:tcPr>
    </w:tblStylePr>
  </w:style>
  <w:style w:type="table" w:styleId="2-10">
    <w:name w:val="Medium Grid 2 Accent 1"/>
    <w:basedOn w:val="a3"/>
    <w:uiPriority w:val="68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D3DFEE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EDF2F8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BE5F1" w:fill="DBE5F1" w:themeFill="accent1" w:themeFillTint="33"/>
      </w:tcPr>
    </w:tblStylePr>
    <w:tblStylePr w:type="band1Vert">
      <w:tblPr/>
      <w:tcPr>
        <w:shd w:val="clear" w:color="A7BFDE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7BFDE" w:fill="A7BFDE" w:themeFill="accent1" w:themeFillTint="7F"/>
      </w:tcPr>
    </w:tblStylePr>
    <w:tblStylePr w:type="nwCell">
      <w:tblPr/>
      <w:tcPr>
        <w:shd w:val="clear" w:color="FFFFFF" w:fill="FFFFFF" w:themeFill="background1"/>
      </w:tcPr>
    </w:tblStylePr>
  </w:style>
  <w:style w:type="table" w:styleId="2-21">
    <w:name w:val="Medium Grid 2 Accent 2"/>
    <w:basedOn w:val="a3"/>
    <w:uiPriority w:val="68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EFD3D2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F8EDED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2DBDB" w:fill="F2DBDB" w:themeFill="accent2" w:themeFillTint="33"/>
      </w:tcPr>
    </w:tblStylePr>
    <w:tblStylePr w:type="band1Vert">
      <w:tblPr/>
      <w:tcPr>
        <w:shd w:val="clear" w:color="DFA7A6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DFA7A6" w:fill="DFA7A6" w:themeFill="accent2" w:themeFillTint="7F"/>
      </w:tcPr>
    </w:tblStylePr>
    <w:tblStylePr w:type="nwCell">
      <w:tblPr/>
      <w:tcPr>
        <w:shd w:val="clear" w:color="FFFFFF" w:fill="FFFFFF" w:themeFill="background1"/>
      </w:tcPr>
    </w:tblStylePr>
  </w:style>
  <w:style w:type="table" w:styleId="2-31">
    <w:name w:val="Medium Grid 2 Accent 3"/>
    <w:basedOn w:val="a3"/>
    <w:uiPriority w:val="68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E6EED5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F5F8EE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AF1DD" w:fill="EAF1DD" w:themeFill="accent3" w:themeFillTint="33"/>
      </w:tcPr>
    </w:tblStylePr>
    <w:tblStylePr w:type="band1Vert">
      <w:tblPr/>
      <w:tcPr>
        <w:shd w:val="clear" w:color="CDDDAC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CDDDAC" w:fill="CDDDAC" w:themeFill="accent3" w:themeFillTint="7F"/>
      </w:tcPr>
    </w:tblStylePr>
    <w:tblStylePr w:type="nwCell">
      <w:tblPr/>
      <w:tcPr>
        <w:shd w:val="clear" w:color="FFFFFF" w:fill="FFFFFF" w:themeFill="background1"/>
      </w:tcPr>
    </w:tblStylePr>
  </w:style>
  <w:style w:type="table" w:styleId="2-41">
    <w:name w:val="Medium Grid 2 Accent 4"/>
    <w:basedOn w:val="a3"/>
    <w:uiPriority w:val="68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DFD8E8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F2EFF6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5DFEC" w:fill="E5DFEC" w:themeFill="accent4" w:themeFillTint="33"/>
      </w:tcPr>
    </w:tblStylePr>
    <w:tblStylePr w:type="band1Vert">
      <w:tblPr/>
      <w:tcPr>
        <w:shd w:val="clear" w:color="BFB1D0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BFB1D0" w:fill="BFB1D0" w:themeFill="accent4" w:themeFillTint="7F"/>
      </w:tcPr>
    </w:tblStylePr>
    <w:tblStylePr w:type="nwCell">
      <w:tblPr/>
      <w:tcPr>
        <w:shd w:val="clear" w:color="FFFFFF" w:fill="FFFFFF" w:themeFill="background1"/>
      </w:tcPr>
    </w:tblStylePr>
  </w:style>
  <w:style w:type="table" w:styleId="2-51">
    <w:name w:val="Medium Grid 2 Accent 5"/>
    <w:basedOn w:val="a3"/>
    <w:uiPriority w:val="68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D2EAF1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EDF6F9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AEEF3" w:fill="DAEEF3" w:themeFill="accent5" w:themeFillTint="33"/>
      </w:tcPr>
    </w:tblStylePr>
    <w:tblStylePr w:type="band1Vert">
      <w:tblPr/>
      <w:tcPr>
        <w:shd w:val="clear" w:color="A5D5E2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5D5E2" w:fill="A5D5E2" w:themeFill="accent5" w:themeFillTint="7F"/>
      </w:tcPr>
    </w:tblStylePr>
    <w:tblStylePr w:type="nwCell">
      <w:tblPr/>
      <w:tcPr>
        <w:shd w:val="clear" w:color="FFFFFF" w:fill="FFFFFF" w:themeFill="background1"/>
      </w:tcPr>
    </w:tblStylePr>
  </w:style>
  <w:style w:type="table" w:styleId="2-61">
    <w:name w:val="Medium Grid 2 Accent 6"/>
    <w:basedOn w:val="a3"/>
    <w:uiPriority w:val="68"/>
    <w:rsid w:val="00570715"/>
    <w:pPr>
      <w:spacing w:after="0" w:line="240" w:lineRule="auto"/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FDE4D0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FEF4EC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DE9D9" w:fill="FDE9D9" w:themeFill="accent6" w:themeFillTint="33"/>
      </w:tcPr>
    </w:tblStylePr>
    <w:tblStylePr w:type="band1Vert">
      <w:tblPr/>
      <w:tcPr>
        <w:shd w:val="clear" w:color="FBCAA2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FBCAA2" w:fill="FBCAA2" w:themeFill="accent6" w:themeFillTint="7F"/>
      </w:tcPr>
    </w:tblStylePr>
    <w:tblStylePr w:type="nwCell">
      <w:tblPr/>
      <w:tcPr>
        <w:shd w:val="clear" w:color="FFFFFF" w:fill="FFFFFF" w:themeFill="background1"/>
      </w:tcPr>
    </w:tblStylePr>
  </w:style>
  <w:style w:type="table" w:customStyle="1" w:styleId="311">
    <w:name w:val="Средняя сетка 31"/>
    <w:basedOn w:val="a3"/>
    <w:uiPriority w:val="6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C0C0C0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000000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000000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808080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808080" w:fill="808080" w:themeFill="text1" w:themeFillTint="7F"/>
      </w:tcPr>
    </w:tblStylePr>
  </w:style>
  <w:style w:type="table" w:styleId="3-1">
    <w:name w:val="Medium Grid 3 Accent 1"/>
    <w:basedOn w:val="a3"/>
    <w:uiPriority w:val="6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D3DFEE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4F81BD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4F81BD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4F81BD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F81BD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7BFDE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7BFDE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EFD3D2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C0504D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C0504D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C0504D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504D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DFA7A6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DFA7A6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E6EED5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9BBB59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9BBB59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9BBB59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9BBB59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CDDDAC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CDDDAC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DFD8E8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8064A2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8064A2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8064A2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8064A2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BFB1D0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BFB1D0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D2EAF1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4BACC6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4BACC6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4BACC6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BACC6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5D5E2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5D5E2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57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FDE4D0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F79646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F79646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F79646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79646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FBCAA2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FBCAA2" w:fill="FBCAA2" w:themeFill="accent6" w:themeFillTint="7F"/>
      </w:tcPr>
    </w:tblStylePr>
  </w:style>
  <w:style w:type="table" w:customStyle="1" w:styleId="18">
    <w:name w:val="Темный список1"/>
    <w:basedOn w:val="a3"/>
    <w:uiPriority w:val="70"/>
    <w:rsid w:val="005707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000000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 w:themeFillShade="BF"/>
      </w:tcPr>
    </w:tblStylePr>
  </w:style>
  <w:style w:type="table" w:styleId="-1">
    <w:name w:val="Dark List Accent 1"/>
    <w:basedOn w:val="a3"/>
    <w:uiPriority w:val="70"/>
    <w:rsid w:val="005707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4F81BD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243F60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365F91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365F91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365F91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365F91" w:fill="365F91" w:themeFill="accent1" w:themeFillShade="BF"/>
      </w:tcPr>
    </w:tblStylePr>
  </w:style>
  <w:style w:type="table" w:styleId="-23">
    <w:name w:val="Dark List Accent 2"/>
    <w:basedOn w:val="a3"/>
    <w:uiPriority w:val="70"/>
    <w:rsid w:val="005707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C0504D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622423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943634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943634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943634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943634" w:fill="943634" w:themeFill="accent2" w:themeFillShade="BF"/>
      </w:tcPr>
    </w:tblStylePr>
  </w:style>
  <w:style w:type="table" w:styleId="-33">
    <w:name w:val="Dark List Accent 3"/>
    <w:basedOn w:val="a3"/>
    <w:uiPriority w:val="70"/>
    <w:rsid w:val="005707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9BBB59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E6128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76923C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76923C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76923C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76923C" w:fill="76923C" w:themeFill="accent3" w:themeFillShade="BF"/>
      </w:tcPr>
    </w:tblStylePr>
  </w:style>
  <w:style w:type="table" w:styleId="-43">
    <w:name w:val="Dark List Accent 4"/>
    <w:basedOn w:val="a3"/>
    <w:uiPriority w:val="70"/>
    <w:rsid w:val="005707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8064A2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3F3151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5F497A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5F497A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5F497A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5F497A" w:fill="5F497A" w:themeFill="accent4" w:themeFillShade="BF"/>
      </w:tcPr>
    </w:tblStylePr>
  </w:style>
  <w:style w:type="table" w:styleId="-53">
    <w:name w:val="Dark List Accent 5"/>
    <w:basedOn w:val="a3"/>
    <w:uiPriority w:val="70"/>
    <w:rsid w:val="005707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4BACC6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205867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31849B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31849B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31849B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31849B" w:fill="31849B" w:themeFill="accent5" w:themeFillShade="BF"/>
      </w:tcPr>
    </w:tblStylePr>
  </w:style>
  <w:style w:type="table" w:styleId="-63">
    <w:name w:val="Dark List Accent 6"/>
    <w:basedOn w:val="a3"/>
    <w:uiPriority w:val="70"/>
    <w:rsid w:val="005707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F79646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974706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E36C0A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36C0A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36C0A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36C0A" w:fill="E36C0A" w:themeFill="accent6" w:themeFillShade="BF"/>
      </w:tcPr>
    </w:tblStylePr>
  </w:style>
  <w:style w:type="table" w:customStyle="1" w:styleId="19">
    <w:name w:val="Цветная заливка1"/>
    <w:basedOn w:val="a3"/>
    <w:uiPriority w:val="71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E6E6E6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000000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000000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000000" w:fill="000000" w:themeFill="text1" w:themeFillShade="BF"/>
      </w:tcPr>
    </w:tblStylePr>
    <w:tblStylePr w:type="band1Vert">
      <w:tblPr/>
      <w:tcPr>
        <w:shd w:val="clear" w:color="999999" w:fill="999999" w:themeFill="text1" w:themeFillTint="66"/>
      </w:tcPr>
    </w:tblStylePr>
    <w:tblStylePr w:type="band1Horz">
      <w:tblPr/>
      <w:tcPr>
        <w:shd w:val="clear" w:color="808080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EDF2F8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2C4C74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2C4C74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2C4C74" w:fill="2C4C74" w:themeFill="accent1" w:themeFillShade="99"/>
      </w:tcPr>
    </w:tblStylePr>
    <w:tblStylePr w:type="band1Vert">
      <w:tblPr/>
      <w:tcPr>
        <w:shd w:val="clear" w:color="B8CCE4" w:fill="B8CCE4" w:themeFill="accent1" w:themeFillTint="66"/>
      </w:tcPr>
    </w:tblStylePr>
    <w:tblStylePr w:type="band1Horz">
      <w:tblPr/>
      <w:tcPr>
        <w:shd w:val="clear" w:color="A7BFDE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F8EDED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772C2A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772C2A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772C2A" w:fill="772C2A" w:themeFill="accent2" w:themeFillShade="99"/>
      </w:tcPr>
    </w:tblStylePr>
    <w:tblStylePr w:type="band1Vert">
      <w:tblPr/>
      <w:tcPr>
        <w:shd w:val="clear" w:color="E5B8B7" w:fill="E5B8B7" w:themeFill="accent2" w:themeFillTint="66"/>
      </w:tcPr>
    </w:tblStylePr>
    <w:tblStylePr w:type="band1Horz">
      <w:tblPr/>
      <w:tcPr>
        <w:shd w:val="clear" w:color="DFA7A6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F5F8EE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5E7530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5E7530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5E7530" w:fill="5E7530" w:themeFill="accent3" w:themeFillShade="99"/>
      </w:tcPr>
    </w:tblStylePr>
    <w:tblStylePr w:type="band1Vert">
      <w:tblPr/>
      <w:tcPr>
        <w:shd w:val="clear" w:color="D6E3BC" w:fill="D6E3BC" w:themeFill="accent3" w:themeFillTint="66"/>
      </w:tcPr>
    </w:tblStylePr>
    <w:tblStylePr w:type="band1Horz">
      <w:tblPr/>
      <w:tcPr>
        <w:shd w:val="clear" w:color="CDDDAC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F2EFF6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4C3B62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4C3B62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4C3B62" w:fill="4C3B62" w:themeFill="accent4" w:themeFillShade="99"/>
      </w:tcPr>
    </w:tblStylePr>
    <w:tblStylePr w:type="band1Vert">
      <w:tblPr/>
      <w:tcPr>
        <w:shd w:val="clear" w:color="CCC0D9" w:fill="CCC0D9" w:themeFill="accent4" w:themeFillTint="66"/>
      </w:tcPr>
    </w:tblStylePr>
    <w:tblStylePr w:type="band1Horz">
      <w:tblPr/>
      <w:tcPr>
        <w:shd w:val="clear" w:color="BFB1D0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EDF6F9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276A7C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276A7C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276A7C" w:fill="276A7C" w:themeFill="accent5" w:themeFillShade="99"/>
      </w:tcPr>
    </w:tblStylePr>
    <w:tblStylePr w:type="band1Vert">
      <w:tblPr/>
      <w:tcPr>
        <w:shd w:val="clear" w:color="B6DDE8" w:fill="B6DDE8" w:themeFill="accent5" w:themeFillTint="66"/>
      </w:tcPr>
    </w:tblStylePr>
    <w:tblStylePr w:type="band1Horz">
      <w:tblPr/>
      <w:tcPr>
        <w:shd w:val="clear" w:color="A5D5E2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FEF4EC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B65608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B65608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B65608" w:fill="B65608" w:themeFill="accent6" w:themeFillShade="99"/>
      </w:tcPr>
    </w:tblStylePr>
    <w:tblStylePr w:type="band1Vert">
      <w:tblPr/>
      <w:tcPr>
        <w:shd w:val="clear" w:color="FBD4B4" w:fill="FBD4B4" w:themeFill="accent6" w:themeFillTint="66"/>
      </w:tcPr>
    </w:tblStylePr>
    <w:tblStylePr w:type="band1Horz">
      <w:tblPr/>
      <w:tcPr>
        <w:shd w:val="clear" w:color="FBCAA2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a">
    <w:name w:val="Цветной список1"/>
    <w:basedOn w:val="a3"/>
    <w:uiPriority w:val="72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E6E6E6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9E3A38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FFFFFF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C0C0C0" w:fill="C0C0C0" w:themeFill="text1" w:themeFillTint="3F"/>
      </w:tcPr>
    </w:tblStylePr>
    <w:tblStylePr w:type="band1Horz">
      <w:tblPr/>
      <w:tcPr>
        <w:shd w:val="clear" w:color="CCCCCC" w:fill="CCCCCC" w:themeFill="text1" w:themeFillTint="33"/>
      </w:tcPr>
    </w:tblStylePr>
  </w:style>
  <w:style w:type="table" w:styleId="-12">
    <w:name w:val="Colorful List Accent 1"/>
    <w:basedOn w:val="a3"/>
    <w:uiPriority w:val="72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EDF2F8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9E3A38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FFFFFF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3DFEE" w:fill="D3DFEE" w:themeFill="accent1" w:themeFillTint="3F"/>
      </w:tcPr>
    </w:tblStylePr>
    <w:tblStylePr w:type="band1Horz">
      <w:tblPr/>
      <w:tcPr>
        <w:shd w:val="clear" w:color="DBE5F1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F8EDED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9E3A38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FFFFFF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FD3D2" w:fill="EFD3D2" w:themeFill="accent2" w:themeFillTint="3F"/>
      </w:tcPr>
    </w:tblStylePr>
    <w:tblStylePr w:type="band1Horz">
      <w:tblPr/>
      <w:tcPr>
        <w:shd w:val="clear" w:color="F2DBDB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F5F8EE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664E82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FFFFFF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E6EED5" w:fill="E6EED5" w:themeFill="accent3" w:themeFillTint="3F"/>
      </w:tcPr>
    </w:tblStylePr>
    <w:tblStylePr w:type="band1Horz">
      <w:tblPr/>
      <w:tcPr>
        <w:shd w:val="clear" w:color="EAF1DD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F2EFF6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7E9C40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FFFFFF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FD8E8" w:fill="DFD8E8" w:themeFill="accent4" w:themeFillTint="3F"/>
      </w:tcPr>
    </w:tblStylePr>
    <w:tblStylePr w:type="band1Horz">
      <w:tblPr/>
      <w:tcPr>
        <w:shd w:val="clear" w:color="E5DFEC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EDF6F9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F2730A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FFFFFF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D2EAF1" w:fill="D2EAF1" w:themeFill="accent5" w:themeFillTint="3F"/>
      </w:tcPr>
    </w:tblStylePr>
    <w:tblStylePr w:type="band1Horz">
      <w:tblPr/>
      <w:tcPr>
        <w:shd w:val="clear" w:color="DAEEF3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FEF4EC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348DA5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FFFFFF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DE4D0" w:fill="FDE4D0" w:themeFill="accent6" w:themeFillTint="3F"/>
      </w:tcPr>
    </w:tblStylePr>
    <w:tblStylePr w:type="band1Horz">
      <w:tblPr/>
      <w:tcPr>
        <w:shd w:val="clear" w:color="FDE9D9" w:fill="FDE9D9" w:themeFill="accent6" w:themeFillTint="33"/>
      </w:tcPr>
    </w:tblStylePr>
  </w:style>
  <w:style w:type="table" w:customStyle="1" w:styleId="1b">
    <w:name w:val="Цветная сетка1"/>
    <w:basedOn w:val="a3"/>
    <w:uiPriority w:val="73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CCCCCC" w:fill="CCCCCC" w:themeFill="text1" w:themeFillTint="33"/>
    </w:tcPr>
    <w:tblStylePr w:type="firstRow">
      <w:rPr>
        <w:b/>
        <w:bCs/>
      </w:rPr>
      <w:tblPr/>
      <w:tcPr>
        <w:shd w:val="clear" w:color="999999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999999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000000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000000" w:fill="000000" w:themeFill="text1" w:themeFillShade="BF"/>
      </w:tcPr>
    </w:tblStylePr>
    <w:tblStylePr w:type="band1Vert">
      <w:tblPr/>
      <w:tcPr>
        <w:shd w:val="clear" w:color="808080" w:fill="808080" w:themeFill="text1" w:themeFillTint="7F"/>
      </w:tcPr>
    </w:tblStylePr>
    <w:tblStylePr w:type="band1Horz">
      <w:tblPr/>
      <w:tcPr>
        <w:shd w:val="clear" w:color="808080" w:fill="808080" w:themeFill="text1" w:themeFillTint="7F"/>
      </w:tcPr>
    </w:tblStylePr>
  </w:style>
  <w:style w:type="table" w:styleId="-13">
    <w:name w:val="Colorful Grid Accent 1"/>
    <w:basedOn w:val="a3"/>
    <w:uiPriority w:val="73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DBE5F1" w:fill="DBE5F1" w:themeFill="accent1" w:themeFillTint="33"/>
    </w:tcPr>
    <w:tblStylePr w:type="firstRow">
      <w:rPr>
        <w:b/>
        <w:bCs/>
      </w:rPr>
      <w:tblPr/>
      <w:tcPr>
        <w:shd w:val="clear" w:color="B8CCE4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B8CCE4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365F91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365F91" w:fill="365F91" w:themeFill="accent1" w:themeFillShade="BF"/>
      </w:tcPr>
    </w:tblStylePr>
    <w:tblStylePr w:type="band1Vert">
      <w:tblPr/>
      <w:tcPr>
        <w:shd w:val="clear" w:color="A7BFDE" w:fill="A7BFDE" w:themeFill="accent1" w:themeFillTint="7F"/>
      </w:tcPr>
    </w:tblStylePr>
    <w:tblStylePr w:type="band1Horz">
      <w:tblPr/>
      <w:tcPr>
        <w:shd w:val="clear" w:color="A7BFDE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F2DBDB" w:fill="F2DBDB" w:themeFill="accent2" w:themeFillTint="33"/>
    </w:tcPr>
    <w:tblStylePr w:type="firstRow">
      <w:rPr>
        <w:b/>
        <w:bCs/>
      </w:rPr>
      <w:tblPr/>
      <w:tcPr>
        <w:shd w:val="clear" w:color="E5B8B7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E5B8B7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943634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943634" w:fill="943634" w:themeFill="accent2" w:themeFillShade="BF"/>
      </w:tcPr>
    </w:tblStylePr>
    <w:tblStylePr w:type="band1Vert">
      <w:tblPr/>
      <w:tcPr>
        <w:shd w:val="clear" w:color="DFA7A6" w:fill="DFA7A6" w:themeFill="accent2" w:themeFillTint="7F"/>
      </w:tcPr>
    </w:tblStylePr>
    <w:tblStylePr w:type="band1Horz">
      <w:tblPr/>
      <w:tcPr>
        <w:shd w:val="clear" w:color="DFA7A6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EAF1DD" w:fill="EAF1DD" w:themeFill="accent3" w:themeFillTint="33"/>
    </w:tcPr>
    <w:tblStylePr w:type="firstRow">
      <w:rPr>
        <w:b/>
        <w:bCs/>
      </w:rPr>
      <w:tblPr/>
      <w:tcPr>
        <w:shd w:val="clear" w:color="D6E3BC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D6E3BC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76923C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76923C" w:fill="76923C" w:themeFill="accent3" w:themeFillShade="BF"/>
      </w:tcPr>
    </w:tblStylePr>
    <w:tblStylePr w:type="band1Vert">
      <w:tblPr/>
      <w:tcPr>
        <w:shd w:val="clear" w:color="CDDDAC" w:fill="CDDDAC" w:themeFill="accent3" w:themeFillTint="7F"/>
      </w:tcPr>
    </w:tblStylePr>
    <w:tblStylePr w:type="band1Horz">
      <w:tblPr/>
      <w:tcPr>
        <w:shd w:val="clear" w:color="CDDDAC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E5DFEC" w:fill="E5DFEC" w:themeFill="accent4" w:themeFillTint="33"/>
    </w:tcPr>
    <w:tblStylePr w:type="firstRow">
      <w:rPr>
        <w:b/>
        <w:bCs/>
      </w:rPr>
      <w:tblPr/>
      <w:tcPr>
        <w:shd w:val="clear" w:color="CCC0D9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CCC0D9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5F497A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5F497A" w:fill="5F497A" w:themeFill="accent4" w:themeFillShade="BF"/>
      </w:tcPr>
    </w:tblStylePr>
    <w:tblStylePr w:type="band1Vert">
      <w:tblPr/>
      <w:tcPr>
        <w:shd w:val="clear" w:color="BFB1D0" w:fill="BFB1D0" w:themeFill="accent4" w:themeFillTint="7F"/>
      </w:tcPr>
    </w:tblStylePr>
    <w:tblStylePr w:type="band1Horz">
      <w:tblPr/>
      <w:tcPr>
        <w:shd w:val="clear" w:color="BFB1D0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DAEEF3" w:fill="DAEEF3" w:themeFill="accent5" w:themeFillTint="33"/>
    </w:tcPr>
    <w:tblStylePr w:type="firstRow">
      <w:rPr>
        <w:b/>
        <w:bCs/>
      </w:rPr>
      <w:tblPr/>
      <w:tcPr>
        <w:shd w:val="clear" w:color="B6DDE8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B6DDE8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31849B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31849B" w:fill="31849B" w:themeFill="accent5" w:themeFillShade="BF"/>
      </w:tcPr>
    </w:tblStylePr>
    <w:tblStylePr w:type="band1Vert">
      <w:tblPr/>
      <w:tcPr>
        <w:shd w:val="clear" w:color="A5D5E2" w:fill="A5D5E2" w:themeFill="accent5" w:themeFillTint="7F"/>
      </w:tcPr>
    </w:tblStylePr>
    <w:tblStylePr w:type="band1Horz">
      <w:tblPr/>
      <w:tcPr>
        <w:shd w:val="clear" w:color="A5D5E2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5707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FDE9D9" w:fill="FDE9D9" w:themeFill="accent6" w:themeFillTint="33"/>
    </w:tcPr>
    <w:tblStylePr w:type="firstRow">
      <w:rPr>
        <w:b/>
        <w:bCs/>
      </w:rPr>
      <w:tblPr/>
      <w:tcPr>
        <w:shd w:val="clear" w:color="FBD4B4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FBD4B4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E36C0A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E36C0A" w:fill="E36C0A" w:themeFill="accent6" w:themeFillShade="BF"/>
      </w:tcPr>
    </w:tblStylePr>
    <w:tblStylePr w:type="band1Vert">
      <w:tblPr/>
      <w:tcPr>
        <w:shd w:val="clear" w:color="FBCAA2" w:fill="FBCAA2" w:themeFill="accent6" w:themeFillTint="7F"/>
      </w:tcPr>
    </w:tblStylePr>
    <w:tblStylePr w:type="band1Horz">
      <w:tblPr/>
      <w:tcPr>
        <w:shd w:val="clear" w:color="FBCAA2" w:fill="FBCAA2" w:themeFill="accent6" w:themeFillTint="7F"/>
      </w:tcPr>
    </w:tblStylePr>
  </w:style>
  <w:style w:type="character" w:styleId="aff4">
    <w:name w:val="Hyperlink"/>
    <w:basedOn w:val="a2"/>
    <w:uiPriority w:val="99"/>
    <w:unhideWhenUsed/>
    <w:rsid w:val="00570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catalog.prosv.ru/attachment/719f4dce-48d3-11e2-9633-0050569c0d55.iso" TargetMode="External"/><Relationship Id="rId13" Type="http://schemas.openxmlformats.org/officeDocument/2006/relationships/hyperlink" Target="https://cdn.catalog.prosv.ru/attachment/719f4dce-48d3-11e2-9633-0050569c0d55.iso" TargetMode="External"/><Relationship Id="rId18" Type="http://schemas.openxmlformats.org/officeDocument/2006/relationships/hyperlink" Target="https://cdn.catalog.prosv.ru/attachment/719f4dce-48d3-11e2-9633-0050569c0d55.is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dn.catalog.prosv.ru/attachment/719f4dce-48d3-11e2-9633-0050569c0d55.iso" TargetMode="External"/><Relationship Id="rId7" Type="http://schemas.openxmlformats.org/officeDocument/2006/relationships/hyperlink" Target="https://cdn.catalog.prosv.ru/attachment/719f4dce-48d3-11e2-9633-0050569c0d55.iso" TargetMode="External"/><Relationship Id="rId12" Type="http://schemas.openxmlformats.org/officeDocument/2006/relationships/hyperlink" Target="https://cdn.catalog.prosv.ru/attachment/719f4dce-48d3-11e2-9633-0050569c0d55.iso" TargetMode="External"/><Relationship Id="rId17" Type="http://schemas.openxmlformats.org/officeDocument/2006/relationships/hyperlink" Target="https://cdn.catalog.prosv.ru/attachment/719f4dce-48d3-11e2-9633-0050569c0d55.iso" TargetMode="External"/><Relationship Id="rId25" Type="http://schemas.openxmlformats.org/officeDocument/2006/relationships/hyperlink" Target="http://academy.mosmetod.ru/kollektsiya/master-klass-sekret-sozdaniya-portre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catalog.prosv.ru/attachment/719f4dce-48d3-11e2-9633-0050569c0d55.iso" TargetMode="External"/><Relationship Id="rId20" Type="http://schemas.openxmlformats.org/officeDocument/2006/relationships/hyperlink" Target="https://cdn.catalog.prosv.ru/attachment/719f4dce-48d3-11e2-9633-0050569c0d55.is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.catalog.prosv.ru/attachment/719f4dce-48d3-11e2-9633-0050569c0d55.iso" TargetMode="External"/><Relationship Id="rId24" Type="http://schemas.openxmlformats.org/officeDocument/2006/relationships/hyperlink" Target="https://cdn.catalog.prosv.ru/attachment/719f4dce-48d3-11e2-9633-0050569c0d55.is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dn.catalog.prosv.ru/attachment/719f4dce-48d3-11e2-9633-0050569c0d55.iso" TargetMode="External"/><Relationship Id="rId23" Type="http://schemas.openxmlformats.org/officeDocument/2006/relationships/hyperlink" Target="https://edsoo.ru" TargetMode="External"/><Relationship Id="rId10" Type="http://schemas.openxmlformats.org/officeDocument/2006/relationships/hyperlink" Target="https://cdn.catalog.prosv.ru/attachment/719f4dce-48d3-11e2-9633-0050569c0d55.iso" TargetMode="External"/><Relationship Id="rId19" Type="http://schemas.openxmlformats.org/officeDocument/2006/relationships/hyperlink" Target="https://cdn.catalog.prosv.ru/attachment/719f4dce-48d3-11e2-9633-0050569c0d55.i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catalog.prosv.ru/attachment/719f4dce-48d3-11e2-9633-0050569c0d55.iso" TargetMode="External"/><Relationship Id="rId14" Type="http://schemas.openxmlformats.org/officeDocument/2006/relationships/hyperlink" Target="https://cdn.catalog.prosv.ru/attachment/719f4dce-48d3-11e2-9633-0050569c0d55.iso" TargetMode="External"/><Relationship Id="rId22" Type="http://schemas.openxmlformats.org/officeDocument/2006/relationships/hyperlink" Target="https://cdn.catalog.prosv.ru/attachment/719f4dce-48d3-11e2-9633-0050569c0d55.is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76</Pages>
  <Words>25526</Words>
  <Characters>145502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170687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29</cp:revision>
  <cp:lastPrinted>2022-09-27T05:48:00Z</cp:lastPrinted>
  <dcterms:created xsi:type="dcterms:W3CDTF">2022-06-17T06:13:00Z</dcterms:created>
  <dcterms:modified xsi:type="dcterms:W3CDTF">2022-09-28T07:03:00Z</dcterms:modified>
  <cp:category/>
</cp:coreProperties>
</file>